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6970"/>
      </w:tblGrid>
      <w:tr w:rsidR="00C52608" w:rsidRPr="00CB68E3" w14:paraId="2512FC35" w14:textId="77777777">
        <w:trPr>
          <w:cantSplit/>
          <w:trHeight w:val="636"/>
        </w:trPr>
        <w:tc>
          <w:tcPr>
            <w:tcW w:w="2110" w:type="dxa"/>
            <w:vAlign w:val="center"/>
          </w:tcPr>
          <w:p w14:paraId="2F1BDE75" w14:textId="4ECDF49A" w:rsidR="00C52608" w:rsidRPr="00CB68E3" w:rsidRDefault="00C52608">
            <w:pPr>
              <w:wordWrap w:val="0"/>
              <w:spacing w:line="383" w:lineRule="exact"/>
              <w:rPr>
                <w:rFonts w:asciiTheme="majorEastAsia" w:eastAsiaTheme="majorEastAsia" w:hAnsiTheme="majorEastAsia"/>
                <w:color w:val="FF0000"/>
              </w:rPr>
            </w:pPr>
            <w:r w:rsidRPr="00CB68E3">
              <w:rPr>
                <w:rFonts w:asciiTheme="majorEastAsia" w:eastAsiaTheme="majorEastAsia" w:hAnsiTheme="majorEastAsia" w:hint="eastAsia"/>
              </w:rPr>
              <w:t xml:space="preserve">　　</w:t>
            </w:r>
            <w:r w:rsidRPr="00CB68E3">
              <w:rPr>
                <w:rFonts w:asciiTheme="majorEastAsia" w:eastAsiaTheme="majorEastAsia" w:hAnsiTheme="majorEastAsia" w:hint="eastAsia"/>
                <w:color w:val="FF0000"/>
              </w:rPr>
              <w:t>（空欄）</w:t>
            </w:r>
          </w:p>
        </w:tc>
        <w:tc>
          <w:tcPr>
            <w:tcW w:w="6970" w:type="dxa"/>
            <w:vAlign w:val="center"/>
          </w:tcPr>
          <w:p w14:paraId="5B31EB0B" w14:textId="2C902A8C" w:rsidR="00C52608" w:rsidRPr="00CB68E3" w:rsidRDefault="00C52608">
            <w:pPr>
              <w:wordWrap w:val="0"/>
              <w:spacing w:line="383" w:lineRule="exact"/>
              <w:rPr>
                <w:rFonts w:asciiTheme="majorEastAsia" w:eastAsiaTheme="majorEastAsia" w:hAnsiTheme="majorEastAsia"/>
              </w:rPr>
            </w:pPr>
            <w:r w:rsidRPr="00CB68E3">
              <w:rPr>
                <w:rFonts w:asciiTheme="majorEastAsia" w:eastAsiaTheme="majorEastAsia" w:hAnsiTheme="majorEastAsia" w:hint="eastAsia"/>
                <w:b/>
              </w:rPr>
              <w:t>［課題名</w:t>
            </w:r>
            <w:r w:rsidRPr="00CB68E3">
              <w:rPr>
                <w:rFonts w:asciiTheme="majorEastAsia" w:eastAsiaTheme="majorEastAsia" w:hAnsiTheme="majorEastAsia" w:hint="eastAsia"/>
              </w:rPr>
              <w:t>］</w:t>
            </w:r>
            <w:r w:rsidR="00D2791B" w:rsidRPr="00CB68E3">
              <w:rPr>
                <w:rFonts w:asciiTheme="majorEastAsia" w:eastAsiaTheme="majorEastAsia" w:hAnsiTheme="majorEastAsia" w:hint="eastAsia"/>
                <w:color w:val="0070C0"/>
              </w:rPr>
              <w:t>発酵熟成海苔の開発</w:t>
            </w:r>
          </w:p>
        </w:tc>
      </w:tr>
      <w:tr w:rsidR="00BC6ABF" w:rsidRPr="00CB68E3" w14:paraId="0CDF9545" w14:textId="77777777" w:rsidTr="00C3262A">
        <w:trPr>
          <w:cantSplit/>
          <w:trHeight w:val="901"/>
        </w:trPr>
        <w:tc>
          <w:tcPr>
            <w:tcW w:w="9080" w:type="dxa"/>
            <w:gridSpan w:val="2"/>
            <w:vAlign w:val="center"/>
          </w:tcPr>
          <w:p w14:paraId="2BA5A60A" w14:textId="4E714E66" w:rsidR="00BC6ABF" w:rsidRPr="00CB68E3" w:rsidRDefault="00AF698E" w:rsidP="00F829A2">
            <w:pPr>
              <w:wordWrap w:val="0"/>
              <w:spacing w:line="383" w:lineRule="exact"/>
              <w:ind w:leftChars="10" w:left="222" w:hangingChars="100" w:hanging="202"/>
              <w:rPr>
                <w:rFonts w:asciiTheme="majorEastAsia" w:eastAsiaTheme="majorEastAsia" w:hAnsiTheme="majorEastAsia"/>
              </w:rPr>
            </w:pPr>
            <w:r w:rsidRPr="00CB68E3">
              <w:rPr>
                <w:rFonts w:asciiTheme="majorEastAsia" w:eastAsiaTheme="majorEastAsia" w:hAnsiTheme="majorEastAsia" w:hint="eastAsia"/>
                <w:b/>
              </w:rPr>
              <w:t>［発表者］</w:t>
            </w:r>
            <w:r w:rsidRPr="00CB68E3">
              <w:rPr>
                <w:rFonts w:asciiTheme="majorEastAsia" w:eastAsiaTheme="majorEastAsia" w:hAnsiTheme="majorEastAsia" w:hint="eastAsia"/>
                <w:color w:val="0070C0"/>
              </w:rPr>
              <w:t>○村山史康・草加耕司（岡山水研）・内田基晴（水</w:t>
            </w:r>
            <w:r w:rsidR="002D0478">
              <w:rPr>
                <w:rFonts w:asciiTheme="majorEastAsia" w:eastAsiaTheme="majorEastAsia" w:hAnsiTheme="majorEastAsia" w:hint="eastAsia"/>
                <w:color w:val="0070C0"/>
              </w:rPr>
              <w:t>産</w:t>
            </w:r>
            <w:r w:rsidRPr="00CB68E3">
              <w:rPr>
                <w:rFonts w:asciiTheme="majorEastAsia" w:eastAsiaTheme="majorEastAsia" w:hAnsiTheme="majorEastAsia" w:hint="eastAsia"/>
                <w:color w:val="0070C0"/>
              </w:rPr>
              <w:t>機構技術研）・秀島宣雄（丸秀醤油）</w:t>
            </w:r>
            <w:r w:rsidR="00ED6B38" w:rsidRPr="00CB68E3">
              <w:rPr>
                <w:rFonts w:asciiTheme="majorEastAsia" w:eastAsiaTheme="majorEastAsia" w:hAnsiTheme="majorEastAsia" w:hint="eastAsia"/>
                <w:color w:val="0070C0"/>
              </w:rPr>
              <w:t>・荒木利芳（三重大院生資）</w:t>
            </w:r>
            <w:r w:rsidR="00F829A2" w:rsidRPr="00CB68E3">
              <w:rPr>
                <w:rFonts w:asciiTheme="majorEastAsia" w:eastAsiaTheme="majorEastAsia" w:hAnsiTheme="majorEastAsia" w:hint="eastAsia"/>
                <w:color w:val="0070C0"/>
              </w:rPr>
              <w:t>東畑　顕・</w:t>
            </w:r>
            <w:r w:rsidR="00CB68E3">
              <w:rPr>
                <w:rFonts w:asciiTheme="majorEastAsia" w:eastAsiaTheme="majorEastAsia" w:hAnsiTheme="majorEastAsia" w:hint="eastAsia"/>
                <w:color w:val="0070C0"/>
              </w:rPr>
              <w:t>石田典子（水産機構技術</w:t>
            </w:r>
            <w:r w:rsidR="00F829A2" w:rsidRPr="00CB68E3">
              <w:rPr>
                <w:rFonts w:asciiTheme="majorEastAsia" w:eastAsiaTheme="majorEastAsia" w:hAnsiTheme="majorEastAsia" w:hint="eastAsia"/>
                <w:color w:val="0070C0"/>
              </w:rPr>
              <w:t>研）</w:t>
            </w:r>
            <w:r w:rsidR="00ED6B38" w:rsidRPr="00CB68E3">
              <w:rPr>
                <w:rFonts w:asciiTheme="majorEastAsia" w:eastAsiaTheme="majorEastAsia" w:hAnsiTheme="majorEastAsia" w:hint="eastAsia"/>
                <w:color w:val="FF0000"/>
                <w:sz w:val="18"/>
                <w:szCs w:val="18"/>
              </w:rPr>
              <w:t>発表者に○</w:t>
            </w:r>
          </w:p>
        </w:tc>
      </w:tr>
      <w:tr w:rsidR="00C52608" w:rsidRPr="00CB68E3" w14:paraId="64ACE7D7" w14:textId="77777777" w:rsidTr="00C3262A">
        <w:trPr>
          <w:cantSplit/>
          <w:trHeight w:val="1124"/>
        </w:trPr>
        <w:tc>
          <w:tcPr>
            <w:tcW w:w="9080" w:type="dxa"/>
            <w:gridSpan w:val="2"/>
            <w:vAlign w:val="center"/>
          </w:tcPr>
          <w:p w14:paraId="3383DC73" w14:textId="64B2480B" w:rsidR="00ED1D30" w:rsidRPr="00CB68E3" w:rsidRDefault="00C52608" w:rsidP="00ED6B38">
            <w:pPr>
              <w:wordWrap w:val="0"/>
              <w:spacing w:line="383" w:lineRule="exact"/>
              <w:ind w:leftChars="10" w:left="222" w:hangingChars="100" w:hanging="202"/>
              <w:rPr>
                <w:rFonts w:asciiTheme="majorEastAsia" w:eastAsiaTheme="majorEastAsia" w:hAnsiTheme="majorEastAsia"/>
                <w:color w:val="FF0000"/>
              </w:rPr>
            </w:pPr>
            <w:r w:rsidRPr="00CB68E3">
              <w:rPr>
                <w:rFonts w:asciiTheme="majorEastAsia" w:eastAsiaTheme="majorEastAsia" w:hAnsiTheme="majorEastAsia" w:hint="eastAsia"/>
                <w:b/>
              </w:rPr>
              <w:t>［要約］</w:t>
            </w:r>
            <w:r w:rsidR="00AF698E" w:rsidRPr="00CB68E3">
              <w:rPr>
                <w:rFonts w:asciiTheme="majorEastAsia" w:eastAsiaTheme="majorEastAsia" w:hAnsiTheme="majorEastAsia" w:hint="eastAsia"/>
                <w:color w:val="0070C0"/>
              </w:rPr>
              <w:t>本研究では、色落ち海苔を含む海苔の有効活用を目的として、海藻麹とともに海苔</w:t>
            </w:r>
            <w:r w:rsidR="00DD0007" w:rsidRPr="00CB68E3">
              <w:rPr>
                <w:rFonts w:asciiTheme="majorEastAsia" w:eastAsiaTheme="majorEastAsia" w:hAnsiTheme="majorEastAsia" w:hint="eastAsia"/>
                <w:color w:val="0070C0"/>
              </w:rPr>
              <w:t>を発酵熟成させる試験を行った。その結果、麹の分解酵素作用により</w:t>
            </w:r>
            <w:r w:rsidR="00AF698E" w:rsidRPr="00CB68E3">
              <w:rPr>
                <w:rFonts w:asciiTheme="majorEastAsia" w:eastAsiaTheme="majorEastAsia" w:hAnsiTheme="majorEastAsia" w:hint="eastAsia"/>
                <w:color w:val="0070C0"/>
              </w:rPr>
              <w:t>藻体内の遊離アミノ酸総量が最大7</w:t>
            </w:r>
            <w:r w:rsidR="00DD0007" w:rsidRPr="00CB68E3">
              <w:rPr>
                <w:rFonts w:asciiTheme="majorEastAsia" w:eastAsiaTheme="majorEastAsia" w:hAnsiTheme="majorEastAsia" w:hint="eastAsia"/>
                <w:color w:val="0070C0"/>
              </w:rPr>
              <w:t>倍に増加し、</w:t>
            </w:r>
            <w:r w:rsidR="00CB68E3">
              <w:rPr>
                <w:rFonts w:asciiTheme="majorEastAsia" w:eastAsiaTheme="majorEastAsia" w:hAnsiTheme="majorEastAsia" w:hint="eastAsia"/>
                <w:color w:val="0070C0"/>
              </w:rPr>
              <w:t>味覚評価が増強され</w:t>
            </w:r>
            <w:r w:rsidR="00AF698E" w:rsidRPr="00CB68E3">
              <w:rPr>
                <w:rFonts w:asciiTheme="majorEastAsia" w:eastAsiaTheme="majorEastAsia" w:hAnsiTheme="majorEastAsia" w:hint="eastAsia"/>
                <w:color w:val="0070C0"/>
              </w:rPr>
              <w:t>た「熟成海苔」の開発に成功した。</w:t>
            </w:r>
            <w:r w:rsidR="009B7E67" w:rsidRPr="00CB68E3">
              <w:rPr>
                <w:rFonts w:asciiTheme="majorEastAsia" w:eastAsiaTheme="majorEastAsia" w:hAnsiTheme="majorEastAsia" w:hint="eastAsia"/>
                <w:color w:val="FF0000"/>
                <w:sz w:val="18"/>
                <w:szCs w:val="18"/>
              </w:rPr>
              <w:t>３～</w:t>
            </w:r>
            <w:r w:rsidRPr="00CB68E3">
              <w:rPr>
                <w:rFonts w:asciiTheme="majorEastAsia" w:eastAsiaTheme="majorEastAsia" w:hAnsiTheme="majorEastAsia" w:hint="eastAsia"/>
                <w:color w:val="FF0000"/>
                <w:sz w:val="18"/>
                <w:szCs w:val="18"/>
              </w:rPr>
              <w:t>４行で簡潔</w:t>
            </w:r>
            <w:r w:rsidR="00F829A2" w:rsidRPr="00CB68E3">
              <w:rPr>
                <w:rFonts w:asciiTheme="majorEastAsia" w:eastAsiaTheme="majorEastAsia" w:hAnsiTheme="majorEastAsia" w:hint="eastAsia"/>
                <w:color w:val="FF0000"/>
                <w:sz w:val="18"/>
                <w:szCs w:val="18"/>
              </w:rPr>
              <w:t>に</w:t>
            </w:r>
          </w:p>
        </w:tc>
      </w:tr>
    </w:tbl>
    <w:p w14:paraId="5847088F" w14:textId="704E102B" w:rsidR="0068707F" w:rsidRDefault="008D7630" w:rsidP="0068707F">
      <w:pPr>
        <w:numPr>
          <w:ilvl w:val="0"/>
          <w:numId w:val="3"/>
        </w:numPr>
        <w:wordWrap w:val="0"/>
        <w:spacing w:line="380" w:lineRule="exact"/>
        <w:rPr>
          <w:rFonts w:asciiTheme="majorEastAsia" w:eastAsiaTheme="majorEastAsia" w:hAnsiTheme="majorEastAsia"/>
          <w:b/>
          <w:color w:val="FF0000"/>
          <w:sz w:val="18"/>
          <w:szCs w:val="18"/>
          <w:u w:val="single"/>
        </w:rPr>
      </w:pPr>
      <w:r w:rsidRPr="00774BB4">
        <w:rPr>
          <w:rFonts w:asciiTheme="majorEastAsia" w:eastAsiaTheme="majorEastAsia" w:hAnsiTheme="majorEastAsia"/>
          <w:b/>
          <w:noProof/>
          <w:color w:val="FF0000"/>
          <w:sz w:val="18"/>
          <w:szCs w:val="18"/>
        </w:rPr>
        <mc:AlternateContent>
          <mc:Choice Requires="wps">
            <w:drawing>
              <wp:anchor distT="45720" distB="45720" distL="114300" distR="114300" simplePos="0" relativeHeight="251657728" behindDoc="1" locked="0" layoutInCell="1" allowOverlap="1" wp14:anchorId="0849505B" wp14:editId="708BE3C0">
                <wp:simplePos x="0" y="0"/>
                <wp:positionH relativeFrom="column">
                  <wp:posOffset>-728980</wp:posOffset>
                </wp:positionH>
                <wp:positionV relativeFrom="paragraph">
                  <wp:posOffset>-748665</wp:posOffset>
                </wp:positionV>
                <wp:extent cx="742950" cy="5334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33400"/>
                        </a:xfrm>
                        <a:prstGeom prst="rect">
                          <a:avLst/>
                        </a:prstGeom>
                        <a:solidFill>
                          <a:srgbClr val="FFFFFF"/>
                        </a:solidFill>
                        <a:ln w="9525">
                          <a:noFill/>
                          <a:miter lim="800000"/>
                          <a:headEnd/>
                          <a:tailEnd/>
                        </a:ln>
                      </wps:spPr>
                      <wps:txbx>
                        <w:txbxContent>
                          <w:p w14:paraId="7D0F64E1" w14:textId="10B6CA6A" w:rsidR="00ED6B38" w:rsidRPr="002856F8" w:rsidRDefault="008D7630">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MSゴシック</w:t>
                            </w:r>
                            <w:r w:rsidR="00ED6B38" w:rsidRPr="002856F8">
                              <w:rPr>
                                <w:rFonts w:asciiTheme="majorEastAsia" w:eastAsiaTheme="majorEastAsia" w:hAnsiTheme="majorEastAsia" w:hint="eastAsia"/>
                                <w:color w:val="FF0000"/>
                                <w:sz w:val="18"/>
                                <w:szCs w:val="18"/>
                              </w:rPr>
                              <w:t>10.5p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9505B" id="_x0000_t202" coordsize="21600,21600" o:spt="202" path="m,l,21600r21600,l21600,xe">
                <v:stroke joinstyle="miter"/>
                <v:path gradientshapeok="t" o:connecttype="rect"/>
              </v:shapetype>
              <v:shape id="テキスト ボックス 2" o:spid="_x0000_s1026" type="#_x0000_t202" style="position:absolute;left:0;text-align:left;margin-left:-57.4pt;margin-top:-58.95pt;width:58.5pt;height:4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vhDAIAAPU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" stroked="f">
                <v:textbox>
                  <w:txbxContent>
                    <w:p w14:paraId="7D0F64E1" w14:textId="10B6CA6A" w:rsidR="00ED6B38" w:rsidRPr="002856F8" w:rsidRDefault="008D7630">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MSゴシック</w:t>
                      </w:r>
                      <w:r w:rsidR="00ED6B38" w:rsidRPr="002856F8">
                        <w:rPr>
                          <w:rFonts w:asciiTheme="majorEastAsia" w:eastAsiaTheme="majorEastAsia" w:hAnsiTheme="majorEastAsia" w:hint="eastAsia"/>
                          <w:color w:val="FF0000"/>
                          <w:sz w:val="18"/>
                          <w:szCs w:val="18"/>
                        </w:rPr>
                        <w:t>10.5p</w:t>
                      </w:r>
                    </w:p>
                  </w:txbxContent>
                </v:textbox>
              </v:shape>
            </w:pict>
          </mc:Fallback>
        </mc:AlternateContent>
      </w:r>
      <w:r w:rsidR="002C4903" w:rsidRPr="00774BB4">
        <w:rPr>
          <w:rFonts w:asciiTheme="majorEastAsia" w:eastAsiaTheme="majorEastAsia" w:hAnsiTheme="majorEastAsia" w:hint="eastAsia"/>
          <w:b/>
          <w:noProof/>
          <w:color w:val="FF0000"/>
          <w:sz w:val="18"/>
          <w:szCs w:val="18"/>
          <w:u w:val="single"/>
        </w:rPr>
        <mc:AlternateContent>
          <mc:Choice Requires="wps">
            <w:drawing>
              <wp:anchor distT="0" distB="0" distL="114300" distR="114300" simplePos="0" relativeHeight="251655680" behindDoc="0" locked="0" layoutInCell="1" allowOverlap="1" wp14:anchorId="75EB8DD9" wp14:editId="0CE33251">
                <wp:simplePos x="0" y="0"/>
                <wp:positionH relativeFrom="column">
                  <wp:posOffset>-195580</wp:posOffset>
                </wp:positionH>
                <wp:positionV relativeFrom="paragraph">
                  <wp:posOffset>-1824990</wp:posOffset>
                </wp:positionV>
                <wp:extent cx="276225" cy="1866900"/>
                <wp:effectExtent l="0" t="0" r="28575" b="19050"/>
                <wp:wrapNone/>
                <wp:docPr id="2" name="左中かっこ 2"/>
                <wp:cNvGraphicFramePr/>
                <a:graphic xmlns:a="http://schemas.openxmlformats.org/drawingml/2006/main">
                  <a:graphicData uri="http://schemas.microsoft.com/office/word/2010/wordprocessingShape">
                    <wps:wsp>
                      <wps:cNvSpPr/>
                      <wps:spPr>
                        <a:xfrm>
                          <a:off x="0" y="0"/>
                          <a:ext cx="276225" cy="1866900"/>
                        </a:xfrm>
                        <a:prstGeom prst="leftBrace">
                          <a:avLst>
                            <a:gd name="adj1" fmla="val 0"/>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4A5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15.4pt;margin-top:-143.7pt;width:2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" adj="0" strokecolor="red"/>
            </w:pict>
          </mc:Fallback>
        </mc:AlternateContent>
      </w:r>
      <w:r w:rsidR="00AC6FCB" w:rsidRPr="00774BB4">
        <w:rPr>
          <w:rFonts w:asciiTheme="majorEastAsia" w:eastAsiaTheme="majorEastAsia" w:hAnsiTheme="majorEastAsia"/>
          <w:b/>
          <w:noProof/>
          <w:color w:val="FF0000"/>
          <w:sz w:val="18"/>
          <w:szCs w:val="18"/>
        </w:rPr>
        <mc:AlternateContent>
          <mc:Choice Requires="wps">
            <w:drawing>
              <wp:anchor distT="45720" distB="45720" distL="114300" distR="114300" simplePos="0" relativeHeight="251656704" behindDoc="0" locked="0" layoutInCell="1" allowOverlap="1" wp14:anchorId="5FDAC9DA" wp14:editId="2F06752C">
                <wp:simplePos x="0" y="0"/>
                <wp:positionH relativeFrom="column">
                  <wp:posOffset>-728980</wp:posOffset>
                </wp:positionH>
                <wp:positionV relativeFrom="paragraph">
                  <wp:posOffset>-1177290</wp:posOffset>
                </wp:positionV>
                <wp:extent cx="66675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2900"/>
                        </a:xfrm>
                        <a:prstGeom prst="rect">
                          <a:avLst/>
                        </a:prstGeom>
                        <a:noFill/>
                        <a:ln w="9525">
                          <a:noFill/>
                          <a:miter lim="800000"/>
                          <a:headEnd/>
                          <a:tailEnd/>
                        </a:ln>
                      </wps:spPr>
                      <wps:txbx>
                        <w:txbxContent>
                          <w:p w14:paraId="1E7048FC" w14:textId="5C3FEA9C" w:rsidR="009B7E67" w:rsidRPr="002856F8" w:rsidRDefault="009B7E67">
                            <w:pPr>
                              <w:rPr>
                                <w:rFonts w:asciiTheme="majorEastAsia" w:eastAsiaTheme="majorEastAsia" w:hAnsiTheme="majorEastAsia"/>
                                <w:color w:val="FF0000"/>
                                <w:sz w:val="18"/>
                                <w:szCs w:val="18"/>
                              </w:rPr>
                            </w:pPr>
                            <w:r w:rsidRPr="002856F8">
                              <w:rPr>
                                <w:rFonts w:asciiTheme="majorEastAsia" w:eastAsiaTheme="majorEastAsia" w:hAnsiTheme="majorEastAsia"/>
                                <w:color w:val="FF0000"/>
                                <w:sz w:val="18"/>
                                <w:szCs w:val="18"/>
                              </w:rPr>
                              <w:t>5cm</w:t>
                            </w:r>
                            <w:r w:rsidR="00774BB4" w:rsidRPr="002856F8">
                              <w:rPr>
                                <w:rFonts w:asciiTheme="majorEastAsia" w:eastAsiaTheme="majorEastAsia" w:hAnsiTheme="majorEastAsia" w:hint="eastAsia"/>
                                <w:color w:val="FF0000"/>
                                <w:sz w:val="18"/>
                                <w:szCs w:val="18"/>
                              </w:rPr>
                              <w:t>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C9DA" id="_x0000_s1027" type="#_x0000_t202" style="position:absolute;left:0;text-align:left;margin-left:-57.4pt;margin-top:-92.7pt;width:52.5pt;height:2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" filled="f" stroked="f">
                <v:textbox>
                  <w:txbxContent>
                    <w:p w14:paraId="1E7048FC" w14:textId="5C3FEA9C" w:rsidR="009B7E67" w:rsidRPr="002856F8" w:rsidRDefault="009B7E67">
                      <w:pPr>
                        <w:rPr>
                          <w:rFonts w:asciiTheme="majorEastAsia" w:eastAsiaTheme="majorEastAsia" w:hAnsiTheme="majorEastAsia"/>
                          <w:color w:val="FF0000"/>
                          <w:sz w:val="18"/>
                          <w:szCs w:val="18"/>
                        </w:rPr>
                      </w:pPr>
                      <w:r w:rsidRPr="002856F8">
                        <w:rPr>
                          <w:rFonts w:asciiTheme="majorEastAsia" w:eastAsiaTheme="majorEastAsia" w:hAnsiTheme="majorEastAsia"/>
                          <w:color w:val="FF0000"/>
                          <w:sz w:val="18"/>
                          <w:szCs w:val="18"/>
                        </w:rPr>
                        <w:t>5cm</w:t>
                      </w:r>
                      <w:r w:rsidR="00774BB4" w:rsidRPr="002856F8">
                        <w:rPr>
                          <w:rFonts w:asciiTheme="majorEastAsia" w:eastAsiaTheme="majorEastAsia" w:hAnsiTheme="majorEastAsia" w:hint="eastAsia"/>
                          <w:color w:val="FF0000"/>
                          <w:sz w:val="18"/>
                          <w:szCs w:val="18"/>
                        </w:rPr>
                        <w:t>以内</w:t>
                      </w:r>
                    </w:p>
                  </w:txbxContent>
                </v:textbox>
              </v:shape>
            </w:pict>
          </mc:Fallback>
        </mc:AlternateContent>
      </w:r>
      <w:r w:rsidR="00B00CBD">
        <w:rPr>
          <w:rFonts w:asciiTheme="majorEastAsia" w:eastAsiaTheme="majorEastAsia" w:hAnsiTheme="majorEastAsia" w:hint="eastAsia"/>
          <w:b/>
          <w:color w:val="FF0000"/>
          <w:sz w:val="18"/>
          <w:szCs w:val="18"/>
          <w:u w:val="single"/>
        </w:rPr>
        <w:t>当ファイルは</w:t>
      </w:r>
      <w:r w:rsidRPr="000425D1">
        <w:rPr>
          <w:rFonts w:asciiTheme="majorEastAsia" w:eastAsiaTheme="majorEastAsia" w:hAnsiTheme="majorEastAsia" w:hint="eastAsia"/>
          <w:b/>
          <w:color w:val="FF0000"/>
          <w:sz w:val="18"/>
          <w:szCs w:val="18"/>
          <w:u w:val="single"/>
        </w:rPr>
        <w:t>Ｒ</w:t>
      </w:r>
      <w:r w:rsidR="00463855" w:rsidRPr="000425D1">
        <w:rPr>
          <w:rFonts w:asciiTheme="majorEastAsia" w:eastAsiaTheme="majorEastAsia" w:hAnsiTheme="majorEastAsia" w:hint="eastAsia"/>
          <w:b/>
          <w:color w:val="FF0000"/>
          <w:sz w:val="18"/>
          <w:szCs w:val="18"/>
          <w:u w:val="single"/>
        </w:rPr>
        <w:t>７</w:t>
      </w:r>
      <w:r w:rsidR="00B00CBD" w:rsidRPr="000425D1">
        <w:rPr>
          <w:rFonts w:asciiTheme="majorEastAsia" w:eastAsiaTheme="majorEastAsia" w:hAnsiTheme="majorEastAsia" w:hint="eastAsia"/>
          <w:b/>
          <w:color w:val="FF0000"/>
          <w:sz w:val="18"/>
          <w:szCs w:val="18"/>
          <w:u w:val="single"/>
        </w:rPr>
        <w:t>年度の</w:t>
      </w:r>
      <w:r w:rsidR="00B00CBD">
        <w:rPr>
          <w:rFonts w:asciiTheme="majorEastAsia" w:eastAsiaTheme="majorEastAsia" w:hAnsiTheme="majorEastAsia" w:hint="eastAsia"/>
          <w:b/>
          <w:color w:val="FF0000"/>
          <w:sz w:val="18"/>
          <w:szCs w:val="18"/>
          <w:u w:val="single"/>
        </w:rPr>
        <w:t>様式です。</w:t>
      </w:r>
      <w:r w:rsidR="003857B7" w:rsidRPr="00774BB4">
        <w:rPr>
          <w:rFonts w:asciiTheme="majorEastAsia" w:eastAsiaTheme="majorEastAsia" w:hAnsiTheme="majorEastAsia" w:hint="eastAsia"/>
          <w:b/>
          <w:color w:val="FF0000"/>
          <w:sz w:val="18"/>
          <w:szCs w:val="18"/>
          <w:u w:val="single"/>
        </w:rPr>
        <w:t>この</w:t>
      </w:r>
      <w:r w:rsidR="00247FDD">
        <w:rPr>
          <w:rFonts w:asciiTheme="majorEastAsia" w:eastAsiaTheme="majorEastAsia" w:hAnsiTheme="majorEastAsia"/>
          <w:b/>
          <w:color w:val="FF0000"/>
          <w:sz w:val="18"/>
          <w:szCs w:val="18"/>
          <w:u w:val="single"/>
        </w:rPr>
        <w:t>ファイル</w:t>
      </w:r>
      <w:r w:rsidR="00247FDD">
        <w:rPr>
          <w:rFonts w:asciiTheme="majorEastAsia" w:eastAsiaTheme="majorEastAsia" w:hAnsiTheme="majorEastAsia" w:hint="eastAsia"/>
          <w:b/>
          <w:color w:val="FF0000"/>
          <w:sz w:val="18"/>
          <w:szCs w:val="18"/>
          <w:u w:val="single"/>
        </w:rPr>
        <w:t>に</w:t>
      </w:r>
      <w:r w:rsidR="003857B7" w:rsidRPr="00774BB4">
        <w:rPr>
          <w:rFonts w:asciiTheme="majorEastAsia" w:eastAsiaTheme="majorEastAsia" w:hAnsiTheme="majorEastAsia"/>
          <w:b/>
          <w:color w:val="FF0000"/>
          <w:sz w:val="18"/>
          <w:szCs w:val="18"/>
          <w:u w:val="single"/>
        </w:rPr>
        <w:t>上書きして作成</w:t>
      </w:r>
      <w:r w:rsidR="00352B11" w:rsidRPr="00774BB4">
        <w:rPr>
          <w:rFonts w:asciiTheme="majorEastAsia" w:eastAsiaTheme="majorEastAsia" w:hAnsiTheme="majorEastAsia" w:hint="eastAsia"/>
          <w:b/>
          <w:color w:val="FF0000"/>
          <w:sz w:val="18"/>
          <w:szCs w:val="18"/>
          <w:u w:val="single"/>
        </w:rPr>
        <w:t>をお願いします</w:t>
      </w:r>
      <w:r w:rsidR="0068707F" w:rsidRPr="00774BB4">
        <w:rPr>
          <w:rFonts w:asciiTheme="majorEastAsia" w:eastAsiaTheme="majorEastAsia" w:hAnsiTheme="majorEastAsia" w:hint="eastAsia"/>
          <w:b/>
          <w:color w:val="FF0000"/>
          <w:sz w:val="18"/>
          <w:szCs w:val="18"/>
          <w:u w:val="single"/>
        </w:rPr>
        <w:t>。</w:t>
      </w:r>
    </w:p>
    <w:p w14:paraId="69D7AED0" w14:textId="385EB84A" w:rsidR="00B00CBD" w:rsidRPr="00B00CBD" w:rsidRDefault="00B00CBD" w:rsidP="0068707F">
      <w:pPr>
        <w:numPr>
          <w:ilvl w:val="0"/>
          <w:numId w:val="3"/>
        </w:numPr>
        <w:wordWrap w:val="0"/>
        <w:spacing w:line="380" w:lineRule="exact"/>
        <w:rPr>
          <w:rFonts w:asciiTheme="majorEastAsia" w:eastAsiaTheme="majorEastAsia" w:hAnsiTheme="majorEastAsia"/>
          <w:color w:val="FF0000"/>
          <w:sz w:val="18"/>
          <w:szCs w:val="18"/>
        </w:rPr>
      </w:pPr>
      <w:r w:rsidRPr="00B00CBD">
        <w:rPr>
          <w:rFonts w:asciiTheme="majorEastAsia" w:eastAsiaTheme="majorEastAsia" w:hAnsiTheme="majorEastAsia" w:hint="eastAsia"/>
          <w:color w:val="FF0000"/>
          <w:sz w:val="18"/>
          <w:szCs w:val="18"/>
        </w:rPr>
        <w:t>赤字は</w:t>
      </w:r>
      <w:r w:rsidR="00DD0007">
        <w:rPr>
          <w:rFonts w:asciiTheme="majorEastAsia" w:eastAsiaTheme="majorEastAsia" w:hAnsiTheme="majorEastAsia" w:hint="eastAsia"/>
          <w:color w:val="FF0000"/>
          <w:sz w:val="18"/>
          <w:szCs w:val="18"/>
        </w:rPr>
        <w:t>ページ設定等の案内</w:t>
      </w:r>
      <w:r w:rsidRPr="00B00CBD">
        <w:rPr>
          <w:rFonts w:asciiTheme="majorEastAsia" w:eastAsiaTheme="majorEastAsia" w:hAnsiTheme="majorEastAsia" w:hint="eastAsia"/>
          <w:color w:val="FF0000"/>
          <w:sz w:val="18"/>
          <w:szCs w:val="18"/>
        </w:rPr>
        <w:t>を、青字は例文等</w:t>
      </w:r>
      <w:r w:rsidR="00DD0007">
        <w:rPr>
          <w:rFonts w:asciiTheme="majorEastAsia" w:eastAsiaTheme="majorEastAsia" w:hAnsiTheme="majorEastAsia" w:hint="eastAsia"/>
          <w:color w:val="FF0000"/>
          <w:sz w:val="18"/>
          <w:szCs w:val="18"/>
        </w:rPr>
        <w:t>の案内</w:t>
      </w:r>
      <w:r w:rsidRPr="00B00CBD">
        <w:rPr>
          <w:rFonts w:asciiTheme="majorEastAsia" w:eastAsiaTheme="majorEastAsia" w:hAnsiTheme="majorEastAsia" w:hint="eastAsia"/>
          <w:color w:val="FF0000"/>
          <w:sz w:val="18"/>
          <w:szCs w:val="18"/>
        </w:rPr>
        <w:t>です。</w:t>
      </w:r>
      <w:r w:rsidR="00DD0007">
        <w:rPr>
          <w:rFonts w:asciiTheme="majorEastAsia" w:eastAsiaTheme="majorEastAsia" w:hAnsiTheme="majorEastAsia" w:hint="eastAsia"/>
          <w:color w:val="FF0000"/>
          <w:sz w:val="18"/>
          <w:szCs w:val="18"/>
        </w:rPr>
        <w:t>これらは</w:t>
      </w:r>
      <w:r w:rsidRPr="00B00CBD">
        <w:rPr>
          <w:rFonts w:asciiTheme="majorEastAsia" w:eastAsiaTheme="majorEastAsia" w:hAnsiTheme="majorEastAsia" w:hint="eastAsia"/>
          <w:color w:val="FF0000"/>
          <w:sz w:val="18"/>
          <w:szCs w:val="18"/>
        </w:rPr>
        <w:t>提出時には削除してください。</w:t>
      </w:r>
    </w:p>
    <w:p w14:paraId="38202D8B" w14:textId="1F2C1B66" w:rsidR="00C52608" w:rsidRPr="00774BB4" w:rsidRDefault="008D7630" w:rsidP="00ED6B38">
      <w:pPr>
        <w:numPr>
          <w:ilvl w:val="0"/>
          <w:numId w:val="3"/>
        </w:numPr>
        <w:tabs>
          <w:tab w:val="clear" w:pos="562"/>
          <w:tab w:val="num" w:pos="567"/>
        </w:tabs>
        <w:wordWrap w:val="0"/>
        <w:spacing w:line="380" w:lineRule="exac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A4</w:t>
      </w:r>
      <w:r w:rsidR="00774BB4" w:rsidRPr="00774BB4">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2</w:t>
      </w:r>
      <w:r w:rsidR="00774BB4" w:rsidRPr="00774BB4">
        <w:rPr>
          <w:rFonts w:asciiTheme="majorEastAsia" w:eastAsiaTheme="majorEastAsia" w:hAnsiTheme="majorEastAsia" w:hint="eastAsia"/>
          <w:color w:val="FF0000"/>
          <w:sz w:val="18"/>
          <w:szCs w:val="18"/>
        </w:rPr>
        <w:t>ページ以内</w:t>
      </w:r>
      <w:r w:rsidR="00C52608" w:rsidRPr="00774BB4">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1</w:t>
      </w:r>
      <w:r w:rsidR="00352B11" w:rsidRPr="00774BB4">
        <w:rPr>
          <w:rFonts w:asciiTheme="majorEastAsia" w:eastAsiaTheme="majorEastAsia" w:hAnsiTheme="majorEastAsia" w:hint="eastAsia"/>
          <w:color w:val="FF0000"/>
          <w:sz w:val="18"/>
          <w:szCs w:val="18"/>
        </w:rPr>
        <w:t>ページ目に</w:t>
      </w:r>
      <w:r w:rsidR="00C52608" w:rsidRPr="00774BB4">
        <w:rPr>
          <w:rFonts w:asciiTheme="majorEastAsia" w:eastAsiaTheme="majorEastAsia" w:hAnsiTheme="majorEastAsia" w:hint="eastAsia"/>
          <w:color w:val="FF0000"/>
          <w:sz w:val="18"/>
          <w:szCs w:val="18"/>
        </w:rPr>
        <w:t>［背景・ねらい］［成果の内容・特徴］［成果の活用面、留意点］、</w:t>
      </w:r>
      <w:r>
        <w:rPr>
          <w:rFonts w:asciiTheme="majorEastAsia" w:eastAsiaTheme="majorEastAsia" w:hAnsiTheme="majorEastAsia" w:hint="eastAsia"/>
          <w:color w:val="FF0000"/>
          <w:sz w:val="18"/>
          <w:szCs w:val="18"/>
        </w:rPr>
        <w:t>2</w:t>
      </w:r>
      <w:r w:rsidR="00352B11" w:rsidRPr="00774BB4">
        <w:rPr>
          <w:rFonts w:asciiTheme="majorEastAsia" w:eastAsiaTheme="majorEastAsia" w:hAnsiTheme="majorEastAsia" w:hint="eastAsia"/>
          <w:color w:val="FF0000"/>
          <w:sz w:val="18"/>
          <w:szCs w:val="18"/>
        </w:rPr>
        <w:t>ページ目に</w:t>
      </w:r>
      <w:r w:rsidR="00774BB4" w:rsidRPr="00774BB4">
        <w:rPr>
          <w:rFonts w:asciiTheme="majorEastAsia" w:eastAsiaTheme="majorEastAsia" w:hAnsiTheme="majorEastAsia" w:hint="eastAsia"/>
          <w:color w:val="FF0000"/>
          <w:sz w:val="18"/>
          <w:szCs w:val="18"/>
        </w:rPr>
        <w:t>［具体的データ］と［その他］としてください</w:t>
      </w:r>
      <w:r w:rsidR="00C52608" w:rsidRPr="00774BB4">
        <w:rPr>
          <w:rFonts w:asciiTheme="majorEastAsia" w:eastAsiaTheme="majorEastAsia" w:hAnsiTheme="majorEastAsia" w:hint="eastAsia"/>
          <w:color w:val="FF0000"/>
          <w:sz w:val="18"/>
          <w:szCs w:val="18"/>
        </w:rPr>
        <w:t>）</w:t>
      </w:r>
    </w:p>
    <w:p w14:paraId="0CB09477" w14:textId="15B19DD2" w:rsidR="00C52608" w:rsidRPr="00774BB4" w:rsidRDefault="00C52608" w:rsidP="00DD0007">
      <w:pPr>
        <w:wordWrap w:val="0"/>
        <w:spacing w:line="380" w:lineRule="exact"/>
        <w:ind w:left="197"/>
        <w:rPr>
          <w:rFonts w:asciiTheme="majorEastAsia" w:eastAsiaTheme="majorEastAsia" w:hAnsiTheme="majorEastAsia"/>
          <w:color w:val="FF0000"/>
          <w:sz w:val="18"/>
          <w:szCs w:val="18"/>
        </w:rPr>
      </w:pPr>
      <w:r w:rsidRPr="00774BB4">
        <w:rPr>
          <w:rFonts w:asciiTheme="majorEastAsia" w:eastAsiaTheme="majorEastAsia" w:hAnsiTheme="majorEastAsia" w:hint="eastAsia"/>
          <w:color w:val="FF0000"/>
          <w:sz w:val="18"/>
          <w:szCs w:val="18"/>
        </w:rPr>
        <w:t xml:space="preserve">・　</w:t>
      </w:r>
      <w:r w:rsidR="00431173" w:rsidRPr="00774BB4">
        <w:rPr>
          <w:rFonts w:asciiTheme="majorEastAsia" w:eastAsiaTheme="majorEastAsia" w:hAnsiTheme="majorEastAsia" w:hint="eastAsia"/>
          <w:color w:val="FF0000"/>
          <w:sz w:val="18"/>
          <w:szCs w:val="18"/>
        </w:rPr>
        <w:t>余白は</w:t>
      </w:r>
      <w:r w:rsidRPr="00774BB4">
        <w:rPr>
          <w:rFonts w:asciiTheme="majorEastAsia" w:eastAsiaTheme="majorEastAsia" w:hAnsiTheme="majorEastAsia" w:hint="eastAsia"/>
          <w:color w:val="FF0000"/>
          <w:sz w:val="18"/>
          <w:szCs w:val="18"/>
        </w:rPr>
        <w:t>左右、上下</w:t>
      </w:r>
      <w:r w:rsidR="00217A40" w:rsidRPr="00774BB4">
        <w:rPr>
          <w:rFonts w:asciiTheme="majorEastAsia" w:eastAsiaTheme="majorEastAsia" w:hAnsiTheme="majorEastAsia" w:hint="eastAsia"/>
          <w:color w:val="FF0000"/>
          <w:sz w:val="18"/>
          <w:szCs w:val="18"/>
        </w:rPr>
        <w:t>とも</w:t>
      </w:r>
      <w:r w:rsidRPr="00774BB4">
        <w:rPr>
          <w:rFonts w:asciiTheme="majorEastAsia" w:eastAsiaTheme="majorEastAsia" w:hAnsiTheme="majorEastAsia" w:hint="eastAsia"/>
          <w:color w:val="FF0000"/>
          <w:sz w:val="18"/>
          <w:szCs w:val="18"/>
        </w:rPr>
        <w:t>25mm</w:t>
      </w:r>
      <w:r w:rsidR="00DD0007">
        <w:rPr>
          <w:rFonts w:asciiTheme="majorEastAsia" w:eastAsiaTheme="majorEastAsia" w:hAnsiTheme="majorEastAsia" w:hint="eastAsia"/>
          <w:color w:val="FF0000"/>
          <w:sz w:val="18"/>
          <w:szCs w:val="18"/>
        </w:rPr>
        <w:t>、</w:t>
      </w:r>
      <w:r w:rsidR="00774BB4" w:rsidRPr="00774BB4">
        <w:rPr>
          <w:rFonts w:asciiTheme="majorEastAsia" w:eastAsiaTheme="majorEastAsia" w:hAnsiTheme="majorEastAsia" w:hint="eastAsia"/>
          <w:color w:val="FF0000"/>
          <w:sz w:val="18"/>
          <w:szCs w:val="18"/>
        </w:rPr>
        <w:t>ゴシック</w:t>
      </w:r>
      <w:r w:rsidRPr="00774BB4">
        <w:rPr>
          <w:rFonts w:asciiTheme="majorEastAsia" w:eastAsiaTheme="majorEastAsia" w:hAnsiTheme="majorEastAsia" w:hint="eastAsia"/>
          <w:color w:val="FF0000"/>
          <w:sz w:val="18"/>
          <w:szCs w:val="18"/>
        </w:rPr>
        <w:t>10.5ポイント</w:t>
      </w:r>
      <w:r w:rsidR="00DD0007">
        <w:rPr>
          <w:rFonts w:asciiTheme="majorEastAsia" w:eastAsiaTheme="majorEastAsia" w:hAnsiTheme="majorEastAsia" w:hint="eastAsia"/>
          <w:color w:val="FF0000"/>
          <w:sz w:val="18"/>
          <w:szCs w:val="18"/>
        </w:rPr>
        <w:t>。</w:t>
      </w:r>
      <w:r w:rsidR="00DD0007" w:rsidRPr="00774BB4">
        <w:rPr>
          <w:rFonts w:asciiTheme="majorEastAsia" w:eastAsiaTheme="majorEastAsia" w:hAnsiTheme="majorEastAsia" w:hint="eastAsia"/>
          <w:color w:val="FF0000"/>
          <w:sz w:val="18"/>
          <w:szCs w:val="18"/>
        </w:rPr>
        <w:t>１行</w:t>
      </w:r>
      <w:r w:rsidR="00DD0007">
        <w:rPr>
          <w:rFonts w:asciiTheme="majorEastAsia" w:eastAsiaTheme="majorEastAsia" w:hAnsiTheme="majorEastAsia" w:hint="eastAsia"/>
          <w:color w:val="FF0000"/>
          <w:sz w:val="18"/>
          <w:szCs w:val="18"/>
        </w:rPr>
        <w:t>は</w:t>
      </w:r>
      <w:r w:rsidR="00DD0007" w:rsidRPr="00774BB4">
        <w:rPr>
          <w:rFonts w:asciiTheme="majorEastAsia" w:eastAsiaTheme="majorEastAsia" w:hAnsiTheme="majorEastAsia" w:hint="eastAsia"/>
          <w:color w:val="FF0000"/>
          <w:sz w:val="18"/>
          <w:szCs w:val="18"/>
        </w:rPr>
        <w:t>45文字、</w:t>
      </w:r>
      <w:r w:rsidR="00DD0007">
        <w:rPr>
          <w:rFonts w:asciiTheme="majorEastAsia" w:eastAsiaTheme="majorEastAsia" w:hAnsiTheme="majorEastAsia" w:hint="eastAsia"/>
          <w:color w:val="FF0000"/>
          <w:sz w:val="18"/>
          <w:szCs w:val="18"/>
        </w:rPr>
        <w:t>行数は40-</w:t>
      </w:r>
      <w:r w:rsidR="00DD0007" w:rsidRPr="00774BB4">
        <w:rPr>
          <w:rFonts w:asciiTheme="majorEastAsia" w:eastAsiaTheme="majorEastAsia" w:hAnsiTheme="majorEastAsia" w:hint="eastAsia"/>
          <w:color w:val="FF0000"/>
          <w:sz w:val="18"/>
          <w:szCs w:val="18"/>
        </w:rPr>
        <w:t>45</w:t>
      </w:r>
      <w:r w:rsidR="00DD0007">
        <w:rPr>
          <w:rFonts w:asciiTheme="majorEastAsia" w:eastAsiaTheme="majorEastAsia" w:hAnsiTheme="majorEastAsia" w:hint="eastAsia"/>
          <w:color w:val="FF0000"/>
          <w:sz w:val="18"/>
          <w:szCs w:val="18"/>
        </w:rPr>
        <w:t>行。</w:t>
      </w:r>
    </w:p>
    <w:p w14:paraId="2188DB38" w14:textId="699968F7" w:rsidR="00774BB4" w:rsidRPr="00774BB4" w:rsidRDefault="00774BB4" w:rsidP="00774BB4">
      <w:pPr>
        <w:numPr>
          <w:ilvl w:val="0"/>
          <w:numId w:val="2"/>
        </w:numPr>
        <w:wordWrap w:val="0"/>
        <w:spacing w:line="380" w:lineRule="exact"/>
        <w:rPr>
          <w:rFonts w:asciiTheme="majorEastAsia" w:eastAsiaTheme="majorEastAsia" w:hAnsiTheme="majorEastAsia"/>
          <w:color w:val="FF0000"/>
          <w:sz w:val="18"/>
          <w:szCs w:val="18"/>
        </w:rPr>
      </w:pPr>
      <w:r w:rsidRPr="00774BB4">
        <w:rPr>
          <w:rFonts w:asciiTheme="majorEastAsia" w:eastAsiaTheme="majorEastAsia" w:hAnsiTheme="majorEastAsia" w:hint="eastAsia"/>
          <w:color w:val="FF0000"/>
          <w:sz w:val="18"/>
          <w:szCs w:val="18"/>
        </w:rPr>
        <w:t>機関名の略記は日本水産学会に準じてください。不明な場合は事務局にご相談ください。</w:t>
      </w:r>
    </w:p>
    <w:p w14:paraId="3D5CC2A4" w14:textId="5F8F5A21" w:rsidR="00774BB4" w:rsidRPr="00B00CBD" w:rsidRDefault="00774BB4" w:rsidP="00774BB4">
      <w:pPr>
        <w:numPr>
          <w:ilvl w:val="0"/>
          <w:numId w:val="2"/>
        </w:numPr>
        <w:wordWrap w:val="0"/>
        <w:spacing w:line="380" w:lineRule="exact"/>
        <w:rPr>
          <w:rFonts w:asciiTheme="majorEastAsia" w:eastAsiaTheme="majorEastAsia" w:hAnsiTheme="majorEastAsia"/>
          <w:b/>
          <w:color w:val="FF0000"/>
          <w:sz w:val="18"/>
          <w:szCs w:val="18"/>
          <w:u w:val="wave"/>
        </w:rPr>
      </w:pPr>
      <w:r w:rsidRPr="00B00CBD">
        <w:rPr>
          <w:rFonts w:asciiTheme="majorEastAsia" w:eastAsiaTheme="majorEastAsia" w:hAnsiTheme="majorEastAsia" w:hint="eastAsia"/>
          <w:b/>
          <w:color w:val="FF0000"/>
          <w:sz w:val="18"/>
          <w:szCs w:val="18"/>
          <w:u w:val="wave"/>
        </w:rPr>
        <w:t>白黒での印刷になります</w:t>
      </w:r>
      <w:r w:rsidR="00B00CBD" w:rsidRPr="00B00CBD">
        <w:rPr>
          <w:rFonts w:asciiTheme="majorEastAsia" w:eastAsiaTheme="majorEastAsia" w:hAnsiTheme="majorEastAsia" w:hint="eastAsia"/>
          <w:b/>
          <w:color w:val="FF0000"/>
          <w:sz w:val="18"/>
          <w:szCs w:val="18"/>
          <w:u w:val="wave"/>
        </w:rPr>
        <w:t>ので、</w:t>
      </w:r>
      <w:r w:rsidRPr="00B00CBD">
        <w:rPr>
          <w:rFonts w:asciiTheme="majorEastAsia" w:eastAsiaTheme="majorEastAsia" w:hAnsiTheme="majorEastAsia" w:hint="eastAsia"/>
          <w:b/>
          <w:color w:val="FF0000"/>
          <w:sz w:val="18"/>
          <w:szCs w:val="18"/>
          <w:u w:val="wave"/>
        </w:rPr>
        <w:t>PDFファイルをプリントアウトして、図表・写真等の解像度</w:t>
      </w:r>
      <w:r w:rsidR="00B00CBD" w:rsidRPr="00B00CBD">
        <w:rPr>
          <w:rFonts w:asciiTheme="majorEastAsia" w:eastAsiaTheme="majorEastAsia" w:hAnsiTheme="majorEastAsia" w:hint="eastAsia"/>
          <w:b/>
          <w:color w:val="FF0000"/>
          <w:sz w:val="18"/>
          <w:szCs w:val="18"/>
          <w:u w:val="wave"/>
        </w:rPr>
        <w:t>をご確認ください</w:t>
      </w:r>
      <w:r w:rsidRPr="00B00CBD">
        <w:rPr>
          <w:rFonts w:asciiTheme="majorEastAsia" w:eastAsiaTheme="majorEastAsia" w:hAnsiTheme="majorEastAsia" w:hint="eastAsia"/>
          <w:b/>
          <w:color w:val="FF0000"/>
          <w:sz w:val="18"/>
          <w:szCs w:val="18"/>
          <w:u w:val="wave"/>
        </w:rPr>
        <w:t>。</w:t>
      </w:r>
    </w:p>
    <w:p w14:paraId="6D3C5B8A" w14:textId="66AC8EAD" w:rsidR="00BD5773" w:rsidRPr="00B00CBD" w:rsidRDefault="00B00CBD">
      <w:pPr>
        <w:numPr>
          <w:ilvl w:val="0"/>
          <w:numId w:val="2"/>
        </w:numPr>
        <w:wordWrap w:val="0"/>
        <w:spacing w:line="380" w:lineRule="exact"/>
        <w:rPr>
          <w:rFonts w:asciiTheme="majorEastAsia" w:eastAsiaTheme="majorEastAsia" w:hAnsiTheme="majorEastAsia"/>
          <w:b/>
          <w:color w:val="FF0000"/>
          <w:sz w:val="18"/>
          <w:szCs w:val="18"/>
          <w:u w:val="double"/>
        </w:rPr>
      </w:pPr>
      <w:r w:rsidRPr="00B00CBD">
        <w:rPr>
          <w:rFonts w:asciiTheme="majorEastAsia" w:eastAsiaTheme="majorEastAsia" w:hAnsiTheme="majorEastAsia" w:hint="eastAsia"/>
          <w:b/>
          <w:color w:val="FF0000"/>
          <w:sz w:val="18"/>
          <w:szCs w:val="18"/>
          <w:u w:val="double"/>
        </w:rPr>
        <w:t>以上より</w:t>
      </w:r>
      <w:r w:rsidR="00205566" w:rsidRPr="00B00CBD">
        <w:rPr>
          <w:rFonts w:asciiTheme="majorEastAsia" w:eastAsiaTheme="majorEastAsia" w:hAnsiTheme="majorEastAsia" w:hint="eastAsia"/>
          <w:b/>
          <w:color w:val="FF0000"/>
          <w:sz w:val="18"/>
          <w:szCs w:val="18"/>
          <w:u w:val="double"/>
        </w:rPr>
        <w:t>作成した原稿ファイル</w:t>
      </w:r>
      <w:r w:rsidR="00352B11" w:rsidRPr="00B00CBD">
        <w:rPr>
          <w:rFonts w:asciiTheme="majorEastAsia" w:eastAsiaTheme="majorEastAsia" w:hAnsiTheme="majorEastAsia" w:hint="eastAsia"/>
          <w:b/>
          <w:color w:val="FF0000"/>
          <w:sz w:val="18"/>
          <w:szCs w:val="18"/>
          <w:u w:val="double"/>
        </w:rPr>
        <w:t>（word）と変換した</w:t>
      </w:r>
      <w:r w:rsidR="00205566" w:rsidRPr="00B00CBD">
        <w:rPr>
          <w:rFonts w:asciiTheme="majorEastAsia" w:eastAsiaTheme="majorEastAsia" w:hAnsiTheme="majorEastAsia" w:hint="eastAsia"/>
          <w:b/>
          <w:color w:val="FF0000"/>
          <w:sz w:val="18"/>
          <w:szCs w:val="18"/>
          <w:u w:val="double"/>
        </w:rPr>
        <w:t>PDFファイル</w:t>
      </w:r>
      <w:r w:rsidRPr="00B00CBD">
        <w:rPr>
          <w:rFonts w:asciiTheme="majorEastAsia" w:eastAsiaTheme="majorEastAsia" w:hAnsiTheme="majorEastAsia" w:hint="eastAsia"/>
          <w:b/>
          <w:color w:val="FF0000"/>
          <w:sz w:val="18"/>
          <w:szCs w:val="18"/>
          <w:u w:val="double"/>
        </w:rPr>
        <w:t>の2ファイル</w:t>
      </w:r>
      <w:r w:rsidR="00352B11" w:rsidRPr="00B00CBD">
        <w:rPr>
          <w:rFonts w:asciiTheme="majorEastAsia" w:eastAsiaTheme="majorEastAsia" w:hAnsiTheme="majorEastAsia" w:hint="eastAsia"/>
          <w:b/>
          <w:color w:val="FF0000"/>
          <w:sz w:val="18"/>
          <w:szCs w:val="18"/>
          <w:u w:val="double"/>
        </w:rPr>
        <w:t>を</w:t>
      </w:r>
      <w:r w:rsidR="00205566" w:rsidRPr="00B00CBD">
        <w:rPr>
          <w:rFonts w:asciiTheme="majorEastAsia" w:eastAsiaTheme="majorEastAsia" w:hAnsiTheme="majorEastAsia" w:hint="eastAsia"/>
          <w:b/>
          <w:color w:val="FF0000"/>
          <w:sz w:val="18"/>
          <w:szCs w:val="18"/>
          <w:u w:val="double"/>
        </w:rPr>
        <w:t>事務局へ送付してください</w:t>
      </w:r>
      <w:r w:rsidR="00B078DC" w:rsidRPr="00B00CBD">
        <w:rPr>
          <w:rFonts w:asciiTheme="majorEastAsia" w:eastAsiaTheme="majorEastAsia" w:hAnsiTheme="majorEastAsia" w:hint="eastAsia"/>
          <w:b/>
          <w:color w:val="FF0000"/>
          <w:sz w:val="18"/>
          <w:szCs w:val="18"/>
          <w:u w:val="double"/>
        </w:rPr>
        <w:t>。</w:t>
      </w:r>
    </w:p>
    <w:p w14:paraId="1AF25488" w14:textId="77777777" w:rsidR="00C52608" w:rsidRPr="00774BB4" w:rsidRDefault="00C52608">
      <w:pPr>
        <w:wordWrap w:val="0"/>
        <w:spacing w:line="380" w:lineRule="exact"/>
        <w:rPr>
          <w:rFonts w:asciiTheme="majorEastAsia" w:eastAsiaTheme="majorEastAsia" w:hAnsiTheme="majorEastAsia"/>
          <w:b/>
        </w:rPr>
      </w:pPr>
      <w:r w:rsidRPr="00774BB4">
        <w:rPr>
          <w:rFonts w:asciiTheme="majorEastAsia" w:eastAsiaTheme="majorEastAsia" w:hAnsiTheme="majorEastAsia" w:hint="eastAsia"/>
          <w:b/>
        </w:rPr>
        <w:t>［背景・ねらい］</w:t>
      </w:r>
    </w:p>
    <w:p w14:paraId="5DA1A40B" w14:textId="3AC2B08F" w:rsidR="00C52608" w:rsidRPr="00D2791B" w:rsidRDefault="00431173" w:rsidP="00B92B87">
      <w:pPr>
        <w:wordWrap w:val="0"/>
        <w:spacing w:line="383" w:lineRule="exact"/>
        <w:ind w:leftChars="70" w:left="141" w:firstLineChars="141" w:firstLine="284"/>
        <w:outlineLvl w:val="0"/>
        <w:rPr>
          <w:rFonts w:asciiTheme="majorEastAsia" w:eastAsiaTheme="majorEastAsia" w:hAnsiTheme="majorEastAsia"/>
          <w:color w:val="0070C0"/>
        </w:rPr>
      </w:pPr>
      <w:r w:rsidRPr="00D2791B">
        <w:rPr>
          <w:rFonts w:asciiTheme="majorEastAsia" w:eastAsiaTheme="majorEastAsia" w:hAnsiTheme="majorEastAsia" w:hint="eastAsia"/>
          <w:color w:val="0070C0"/>
        </w:rPr>
        <w:t>近年、岡山県における海苔の生産枚数および生産金額は減少傾向にあり、色落ち海苔を含む海苔の単価向上が喫緊の課題となっている。そこで、近年開発された海苔麹を用いて海苔を発酵熟成させる試験を行い、呈味を改善することで海苔の付加価値を向上させることを目的とした。</w:t>
      </w:r>
    </w:p>
    <w:p w14:paraId="6F767639" w14:textId="6BD984BB" w:rsidR="00C52608" w:rsidRPr="00774BB4" w:rsidRDefault="00C52608" w:rsidP="00D2791B">
      <w:pPr>
        <w:wordWrap w:val="0"/>
        <w:spacing w:line="383" w:lineRule="exact"/>
        <w:ind w:left="283" w:hangingChars="140" w:hanging="283"/>
        <w:outlineLvl w:val="0"/>
        <w:rPr>
          <w:rFonts w:asciiTheme="majorEastAsia" w:eastAsiaTheme="majorEastAsia" w:hAnsiTheme="majorEastAsia"/>
        </w:rPr>
      </w:pPr>
      <w:r w:rsidRPr="00774BB4">
        <w:rPr>
          <w:rFonts w:asciiTheme="majorEastAsia" w:eastAsiaTheme="majorEastAsia" w:hAnsiTheme="majorEastAsia" w:hint="eastAsia"/>
          <w:b/>
        </w:rPr>
        <w:t>［成果の内容・特徴］</w:t>
      </w:r>
      <w:r w:rsidRPr="00774BB4">
        <w:rPr>
          <w:rFonts w:asciiTheme="majorEastAsia" w:eastAsiaTheme="majorEastAsia" w:hAnsiTheme="majorEastAsia" w:hint="eastAsia"/>
          <w:color w:val="FF0000"/>
          <w:sz w:val="18"/>
          <w:szCs w:val="18"/>
        </w:rPr>
        <w:t>実験方法、実験結果、得られた知見などについて、箇条書きでまとめてください。関連する図、表の番号を記載してください</w:t>
      </w:r>
      <w:r w:rsidR="002D0478">
        <w:rPr>
          <w:rFonts w:asciiTheme="majorEastAsia" w:eastAsiaTheme="majorEastAsia" w:hAnsiTheme="majorEastAsia" w:hint="eastAsia"/>
          <w:color w:val="FF0000"/>
          <w:sz w:val="18"/>
          <w:szCs w:val="18"/>
        </w:rPr>
        <w:t>。</w:t>
      </w:r>
    </w:p>
    <w:p w14:paraId="463AA83B" w14:textId="77777777" w:rsidR="00B92B87" w:rsidRPr="00562359" w:rsidRDefault="00B92B87" w:rsidP="00B92B87">
      <w:pPr>
        <w:pStyle w:val="aa"/>
        <w:numPr>
          <w:ilvl w:val="0"/>
          <w:numId w:val="4"/>
        </w:numPr>
        <w:wordWrap w:val="0"/>
        <w:spacing w:line="383" w:lineRule="exact"/>
        <w:ind w:leftChars="0"/>
        <w:outlineLvl w:val="0"/>
        <w:rPr>
          <w:rFonts w:asciiTheme="majorEastAsia" w:eastAsiaTheme="majorEastAsia" w:hAnsiTheme="majorEastAsia"/>
          <w:color w:val="0070C0"/>
        </w:rPr>
      </w:pPr>
      <w:r w:rsidRPr="00562359">
        <w:rPr>
          <w:rFonts w:asciiTheme="majorEastAsia" w:eastAsiaTheme="majorEastAsia" w:hAnsiTheme="majorEastAsia" w:hint="eastAsia"/>
          <w:color w:val="0070C0"/>
        </w:rPr>
        <w:t>本県で生産された海苔（</w:t>
      </w:r>
      <w:r w:rsidRPr="00562359">
        <w:rPr>
          <w:rFonts w:asciiTheme="majorEastAsia" w:eastAsiaTheme="majorEastAsia" w:hAnsiTheme="majorEastAsia"/>
          <w:color w:val="0070C0"/>
        </w:rPr>
        <w:t>1等、6等）および麹菌</w:t>
      </w:r>
      <w:r w:rsidRPr="00562359">
        <w:rPr>
          <w:rFonts w:asciiTheme="majorEastAsia" w:eastAsiaTheme="majorEastAsia" w:hAnsiTheme="majorEastAsia"/>
          <w:i/>
          <w:color w:val="0070C0"/>
        </w:rPr>
        <w:t xml:space="preserve">Aspergillus oryzae </w:t>
      </w:r>
      <w:r w:rsidRPr="00562359">
        <w:rPr>
          <w:rFonts w:asciiTheme="majorEastAsia" w:eastAsiaTheme="majorEastAsia" w:hAnsiTheme="majorEastAsia"/>
          <w:color w:val="0070C0"/>
        </w:rPr>
        <w:t>を用いて麹を調製した。麹の調製は、海藻に麹菌、適量の水を添加・混合後、温度管理をしながら30-35℃下で3日間培養した。作製した各麹の麹菌生育量（GlcNAc定量法）および酵素活性を測定したところ、ともに良好な麹菌の生育および酵素活性がみられた（表1、2）。</w:t>
      </w:r>
    </w:p>
    <w:p w14:paraId="275D674B" w14:textId="5DB866A5" w:rsidR="00C3262A" w:rsidRPr="00562359" w:rsidRDefault="00B92B87" w:rsidP="00B92B87">
      <w:pPr>
        <w:pStyle w:val="aa"/>
        <w:numPr>
          <w:ilvl w:val="0"/>
          <w:numId w:val="4"/>
        </w:numPr>
        <w:wordWrap w:val="0"/>
        <w:spacing w:line="383" w:lineRule="exact"/>
        <w:ind w:leftChars="0"/>
        <w:outlineLvl w:val="0"/>
        <w:rPr>
          <w:rFonts w:asciiTheme="majorEastAsia" w:eastAsiaTheme="majorEastAsia" w:hAnsiTheme="majorEastAsia"/>
          <w:color w:val="0070C0"/>
        </w:rPr>
      </w:pPr>
      <w:r w:rsidRPr="00562359">
        <w:rPr>
          <w:rFonts w:asciiTheme="majorEastAsia" w:eastAsiaTheme="majorEastAsia" w:hAnsiTheme="majorEastAsia" w:hint="eastAsia"/>
          <w:color w:val="0070C0"/>
        </w:rPr>
        <w:t>各麹に海苔を添加した後、温度（</w:t>
      </w:r>
      <w:r w:rsidRPr="00562359">
        <w:rPr>
          <w:rFonts w:asciiTheme="majorEastAsia" w:eastAsiaTheme="majorEastAsia" w:hAnsiTheme="majorEastAsia"/>
          <w:color w:val="0070C0"/>
        </w:rPr>
        <w:t>5℃、10℃、15℃）および水分（添加、無添加）の条件を変えて試験区を設定し、嫌気条件下で120日間培養した。120日後に最も多く総遊離アミノ酸量が増加した試験区は、1等海苔に1等海苔麹および等量の純水を加えて10℃で培養した区であり、その増加率は7.0倍であった（</w:t>
      </w:r>
      <w:r w:rsidRPr="00562359">
        <w:rPr>
          <w:rFonts w:asciiTheme="majorEastAsia" w:eastAsiaTheme="majorEastAsia" w:hAnsiTheme="majorEastAsia"/>
          <w:i/>
          <w:color w:val="0070C0"/>
        </w:rPr>
        <w:t>p</w:t>
      </w:r>
      <w:r w:rsidRPr="00562359">
        <w:rPr>
          <w:rFonts w:asciiTheme="majorEastAsia" w:eastAsiaTheme="majorEastAsia" w:hAnsiTheme="majorEastAsia"/>
          <w:color w:val="0070C0"/>
        </w:rPr>
        <w:t xml:space="preserve"> &lt;0.01、図1）。</w:t>
      </w:r>
    </w:p>
    <w:p w14:paraId="52BA2649" w14:textId="1D927793" w:rsidR="00C52608" w:rsidRPr="00247FDD" w:rsidRDefault="00C52608" w:rsidP="00774BB4">
      <w:pPr>
        <w:wordWrap w:val="0"/>
        <w:spacing w:line="383" w:lineRule="exact"/>
        <w:outlineLvl w:val="0"/>
        <w:rPr>
          <w:rFonts w:asciiTheme="majorEastAsia" w:eastAsiaTheme="majorEastAsia" w:hAnsiTheme="majorEastAsia"/>
          <w:color w:val="FF0000"/>
          <w:sz w:val="18"/>
          <w:szCs w:val="18"/>
        </w:rPr>
      </w:pPr>
      <w:r w:rsidRPr="00774BB4">
        <w:rPr>
          <w:rFonts w:asciiTheme="majorEastAsia" w:eastAsiaTheme="majorEastAsia" w:hAnsiTheme="majorEastAsia" w:hint="eastAsia"/>
          <w:b/>
        </w:rPr>
        <w:t>［成果の活用面・留意点］</w:t>
      </w:r>
      <w:r w:rsidRPr="00774BB4">
        <w:rPr>
          <w:rFonts w:asciiTheme="majorEastAsia" w:eastAsiaTheme="majorEastAsia" w:hAnsiTheme="majorEastAsia" w:hint="eastAsia"/>
          <w:color w:val="FF0000"/>
        </w:rPr>
        <w:t xml:space="preserve">　</w:t>
      </w:r>
      <w:r w:rsidRPr="00774BB4">
        <w:rPr>
          <w:rFonts w:asciiTheme="majorEastAsia" w:eastAsiaTheme="majorEastAsia" w:hAnsiTheme="majorEastAsia" w:hint="eastAsia"/>
          <w:color w:val="FF0000"/>
          <w:sz w:val="18"/>
          <w:szCs w:val="18"/>
        </w:rPr>
        <w:t>今後の</w:t>
      </w:r>
      <w:r w:rsidRPr="00247FDD">
        <w:rPr>
          <w:rFonts w:asciiTheme="majorEastAsia" w:eastAsiaTheme="majorEastAsia" w:hAnsiTheme="majorEastAsia" w:hint="eastAsia"/>
          <w:color w:val="FF0000"/>
          <w:sz w:val="18"/>
          <w:szCs w:val="18"/>
        </w:rPr>
        <w:t>展望、問題点等などについて記載してください。</w:t>
      </w:r>
    </w:p>
    <w:p w14:paraId="32C67B94" w14:textId="0E970507" w:rsidR="00F829A2" w:rsidRDefault="00D2791B" w:rsidP="00D2791B">
      <w:pPr>
        <w:wordWrap w:val="0"/>
        <w:spacing w:line="383" w:lineRule="exact"/>
        <w:ind w:leftChars="140" w:left="282" w:firstLineChars="71" w:firstLine="143"/>
        <w:outlineLvl w:val="0"/>
        <w:rPr>
          <w:rFonts w:asciiTheme="majorEastAsia" w:eastAsiaTheme="majorEastAsia" w:hAnsiTheme="majorEastAsia"/>
          <w:color w:val="FF0000"/>
          <w:sz w:val="18"/>
          <w:szCs w:val="18"/>
        </w:rPr>
      </w:pPr>
      <w:r w:rsidRPr="00247FDD">
        <w:rPr>
          <w:rFonts w:asciiTheme="majorEastAsia" w:eastAsiaTheme="majorEastAsia" w:hAnsiTheme="majorEastAsia" w:hint="eastAsia"/>
          <w:color w:val="0070C0"/>
        </w:rPr>
        <w:t>・・・・・・・・・・・・・・・・・・・・・・・・・・・・・・・・</w:t>
      </w:r>
      <w:r w:rsidR="00DD0007" w:rsidRPr="00247FDD">
        <w:rPr>
          <w:rFonts w:asciiTheme="majorEastAsia" w:eastAsiaTheme="majorEastAsia" w:hAnsiTheme="majorEastAsia" w:hint="eastAsia"/>
          <w:color w:val="0070C0"/>
        </w:rPr>
        <w:t>・・・・・・・・・・・・・・・・・・・・・</w:t>
      </w:r>
      <w:r w:rsidR="00DD0007">
        <w:rPr>
          <w:rFonts w:asciiTheme="majorEastAsia" w:eastAsiaTheme="majorEastAsia" w:hAnsiTheme="majorEastAsia" w:hint="eastAsia"/>
          <w:color w:val="0070C0"/>
        </w:rPr>
        <w:t>・・・・・・・・・・・・</w:t>
      </w:r>
      <w:r w:rsidR="00F829A2" w:rsidRPr="00247FDD">
        <w:rPr>
          <w:rFonts w:asciiTheme="majorEastAsia" w:eastAsiaTheme="majorEastAsia" w:hAnsiTheme="majorEastAsia" w:hint="eastAsia"/>
          <w:color w:val="0070C0"/>
        </w:rPr>
        <w:t>・・・・・・・・・・・</w:t>
      </w:r>
      <w:r w:rsidR="00F829A2">
        <w:rPr>
          <w:rFonts w:asciiTheme="majorEastAsia" w:eastAsiaTheme="majorEastAsia" w:hAnsiTheme="majorEastAsia" w:hint="eastAsia"/>
          <w:color w:val="0070C0"/>
        </w:rPr>
        <w:t>・・・・・・・・・・・・・・・・・・・・・・・</w:t>
      </w:r>
      <w:r w:rsidR="00F829A2" w:rsidRPr="00247FDD">
        <w:rPr>
          <w:rFonts w:asciiTheme="majorEastAsia" w:eastAsiaTheme="majorEastAsia" w:hAnsiTheme="majorEastAsia" w:hint="eastAsia"/>
          <w:color w:val="0070C0"/>
        </w:rPr>
        <w:t>・</w:t>
      </w:r>
      <w:r w:rsidR="00F829A2">
        <w:rPr>
          <w:rFonts w:asciiTheme="majorEastAsia" w:eastAsiaTheme="majorEastAsia" w:hAnsiTheme="majorEastAsia" w:hint="eastAsia"/>
          <w:color w:val="0070C0"/>
        </w:rPr>
        <w:t>・・・・・；</w:t>
      </w:r>
      <w:r w:rsidR="00DD0007">
        <w:rPr>
          <w:rFonts w:asciiTheme="majorEastAsia" w:eastAsiaTheme="majorEastAsia" w:hAnsiTheme="majorEastAsia" w:hint="eastAsia"/>
          <w:color w:val="0070C0"/>
        </w:rPr>
        <w:t>・・・・・・・・・・・</w:t>
      </w:r>
      <w:r w:rsidRPr="00247FDD">
        <w:rPr>
          <w:rFonts w:asciiTheme="majorEastAsia" w:eastAsiaTheme="majorEastAsia" w:hAnsiTheme="majorEastAsia" w:hint="eastAsia"/>
          <w:color w:val="0070C0"/>
        </w:rPr>
        <w:t>・・</w:t>
      </w:r>
      <w:r w:rsidR="00247FDD" w:rsidRPr="00247FDD">
        <w:rPr>
          <w:rFonts w:asciiTheme="majorEastAsia" w:eastAsiaTheme="majorEastAsia" w:hAnsiTheme="majorEastAsia" w:hint="eastAsia"/>
          <w:color w:val="FF0000"/>
          <w:sz w:val="18"/>
          <w:szCs w:val="18"/>
        </w:rPr>
        <w:t>（1ページ目終了）</w:t>
      </w:r>
    </w:p>
    <w:p w14:paraId="52A8A027" w14:textId="77777777" w:rsidR="00F829A2" w:rsidRDefault="00F829A2">
      <w:pPr>
        <w:widowControl/>
        <w:autoSpaceDE/>
        <w:autoSpaceDN/>
        <w:jc w:val="left"/>
        <w:rPr>
          <w:rFonts w:asciiTheme="majorEastAsia" w:eastAsiaTheme="majorEastAsia" w:hAnsiTheme="majorEastAsia"/>
          <w:color w:val="FF0000"/>
          <w:sz w:val="18"/>
          <w:szCs w:val="18"/>
        </w:rPr>
      </w:pPr>
      <w:r>
        <w:rPr>
          <w:rFonts w:asciiTheme="majorEastAsia" w:eastAsiaTheme="majorEastAsia" w:hAnsiTheme="majorEastAsia"/>
          <w:color w:val="FF0000"/>
          <w:sz w:val="18"/>
          <w:szCs w:val="18"/>
        </w:rPr>
        <w:br w:type="page"/>
      </w:r>
    </w:p>
    <w:p w14:paraId="31348585" w14:textId="5473F338" w:rsidR="00C52608" w:rsidRPr="00774BB4" w:rsidRDefault="00C52608" w:rsidP="00562359">
      <w:pPr>
        <w:wordWrap w:val="0"/>
        <w:spacing w:line="383" w:lineRule="exact"/>
        <w:rPr>
          <w:rFonts w:asciiTheme="majorEastAsia" w:eastAsiaTheme="majorEastAsia" w:hAnsiTheme="majorEastAsia"/>
          <w:sz w:val="18"/>
          <w:szCs w:val="18"/>
        </w:rPr>
      </w:pPr>
      <w:r w:rsidRPr="00562359">
        <w:rPr>
          <w:rFonts w:asciiTheme="majorEastAsia" w:eastAsiaTheme="majorEastAsia" w:hAnsiTheme="majorEastAsia" w:hint="eastAsia"/>
          <w:b/>
        </w:rPr>
        <w:lastRenderedPageBreak/>
        <w:t>［具体的データ］</w:t>
      </w:r>
      <w:r w:rsidRPr="00774BB4">
        <w:rPr>
          <w:rFonts w:asciiTheme="majorEastAsia" w:eastAsiaTheme="majorEastAsia" w:hAnsiTheme="majorEastAsia" w:hint="eastAsia"/>
        </w:rPr>
        <w:t xml:space="preserve">　</w:t>
      </w:r>
      <w:r w:rsidRPr="00774BB4">
        <w:rPr>
          <w:rFonts w:asciiTheme="majorEastAsia" w:eastAsiaTheme="majorEastAsia" w:hAnsiTheme="majorEastAsia" w:hint="eastAsia"/>
          <w:color w:val="FF0000"/>
          <w:sz w:val="18"/>
          <w:szCs w:val="18"/>
        </w:rPr>
        <w:t>研究内容がよくわかるように、図、表、写真などを貼り付け、図１，図２，表１、表２、写真１、写真２などのように番号を入れてください。タイ</w:t>
      </w:r>
      <w:r w:rsidR="00247FDD">
        <w:rPr>
          <w:rFonts w:asciiTheme="majorEastAsia" w:eastAsiaTheme="majorEastAsia" w:hAnsiTheme="majorEastAsia" w:hint="eastAsia"/>
          <w:color w:val="FF0000"/>
          <w:sz w:val="18"/>
          <w:szCs w:val="18"/>
        </w:rPr>
        <w:t>トルや図表中の文字も</w:t>
      </w:r>
      <w:r w:rsidR="00B92B87" w:rsidRPr="00774BB4">
        <w:rPr>
          <w:rFonts w:asciiTheme="majorEastAsia" w:eastAsiaTheme="majorEastAsia" w:hAnsiTheme="majorEastAsia" w:hint="eastAsia"/>
          <w:color w:val="FF0000"/>
          <w:sz w:val="18"/>
          <w:szCs w:val="18"/>
        </w:rPr>
        <w:t>ゴシックでお願いします。</w:t>
      </w:r>
    </w:p>
    <w:p w14:paraId="72DC78F2" w14:textId="3D1B8526" w:rsidR="00140AD9" w:rsidRPr="00774BB4" w:rsidRDefault="00AC6FCB" w:rsidP="00140AD9">
      <w:pPr>
        <w:wordWrap w:val="0"/>
        <w:spacing w:line="383" w:lineRule="exact"/>
        <w:rPr>
          <w:rFonts w:asciiTheme="majorEastAsia" w:eastAsiaTheme="majorEastAsia" w:hAnsiTheme="majorEastAsia"/>
          <w:color w:val="FF0000"/>
          <w:sz w:val="18"/>
          <w:szCs w:val="18"/>
        </w:rPr>
      </w:pPr>
      <w:r w:rsidRPr="00774BB4">
        <w:rPr>
          <w:rFonts w:asciiTheme="majorEastAsia" w:eastAsiaTheme="majorEastAsia" w:hAnsiTheme="majorEastAsia"/>
          <w:noProof/>
        </w:rPr>
        <mc:AlternateContent>
          <mc:Choice Requires="wpg">
            <w:drawing>
              <wp:anchor distT="0" distB="0" distL="114300" distR="114300" simplePos="0" relativeHeight="251658752" behindDoc="0" locked="0" layoutInCell="1" allowOverlap="1" wp14:anchorId="4B04C48C" wp14:editId="3F108713">
                <wp:simplePos x="0" y="0"/>
                <wp:positionH relativeFrom="column">
                  <wp:posOffset>575945</wp:posOffset>
                </wp:positionH>
                <wp:positionV relativeFrom="paragraph">
                  <wp:posOffset>162560</wp:posOffset>
                </wp:positionV>
                <wp:extent cx="3781425" cy="3132454"/>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781425" cy="3132454"/>
                          <a:chOff x="0" y="0"/>
                          <a:chExt cx="4214876" cy="3592339"/>
                        </a:xfrm>
                      </wpg:grpSpPr>
                      <pic:pic xmlns:pic="http://schemas.openxmlformats.org/drawingml/2006/picture">
                        <pic:nvPicPr>
                          <pic:cNvPr id="14" name="図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7020" cy="2621280"/>
                          </a:xfrm>
                          <a:prstGeom prst="rect">
                            <a:avLst/>
                          </a:prstGeom>
                          <a:noFill/>
                          <a:ln>
                            <a:noFill/>
                          </a:ln>
                        </pic:spPr>
                      </pic:pic>
                      <wps:wsp>
                        <wps:cNvPr id="71" name="テキスト ボックス 70">
                          <a:extLst>
                            <a:ext uri="{FF2B5EF4-FFF2-40B4-BE49-F238E27FC236}">
                              <a16:creationId xmlns:a16="http://schemas.microsoft.com/office/drawing/2014/main" id="{9BFFB094-EA00-4502-807C-70459C1965F0}"/>
                            </a:ext>
                          </a:extLst>
                        </wps:cNvPr>
                        <wps:cNvSpPr txBox="1"/>
                        <wps:spPr>
                          <a:xfrm>
                            <a:off x="2357280" y="3151830"/>
                            <a:ext cx="1857596" cy="440509"/>
                          </a:xfrm>
                          <a:prstGeom prst="rect">
                            <a:avLst/>
                          </a:prstGeom>
                          <a:noFill/>
                        </wps:spPr>
                        <wps:txbx>
                          <w:txbxContent>
                            <w:p w14:paraId="7F88B29D" w14:textId="77777777" w:rsidR="00140AD9" w:rsidRPr="00562359" w:rsidRDefault="00140AD9" w:rsidP="00140AD9">
                              <w:pPr>
                                <w:pStyle w:val="a8"/>
                                <w:spacing w:after="0"/>
                                <w:rPr>
                                  <w:rFonts w:ascii="Times New Roman" w:hAnsi="Times New Roman" w:cs="Times New Roman"/>
                                  <w:color w:val="0070C0"/>
                                </w:rPr>
                              </w:pP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&lt;0.05,</w:t>
                              </w:r>
                              <w:r w:rsidRPr="00562359">
                                <w:rPr>
                                  <w:rFonts w:ascii="Times New Roman" w:hAnsi="Times New Roman" w:cs="Times New Roman"/>
                                  <w:color w:val="0070C0"/>
                                  <w:kern w:val="24"/>
                                  <w:sz w:val="20"/>
                                  <w:szCs w:val="20"/>
                                </w:rPr>
                                <w:t xml:space="preserve">　</w:t>
                              </w: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&lt;0.01</w:t>
                              </w:r>
                            </w:p>
                          </w:txbxContent>
                        </wps:txbx>
                        <wps:bodyPr wrap="square" rtlCol="0">
                          <a:noAutofit/>
                        </wps:bodyPr>
                      </wps:wsp>
                      <wps:wsp>
                        <wps:cNvPr id="224" name="テキスト ボックス 223">
                          <a:extLst>
                            <a:ext uri="{FF2B5EF4-FFF2-40B4-BE49-F238E27FC236}">
                              <a16:creationId xmlns:a16="http://schemas.microsoft.com/office/drawing/2014/main" id="{5964CCA8-B150-43DA-AD20-347CA7DEFE37}"/>
                            </a:ext>
                          </a:extLst>
                        </wps:cNvPr>
                        <wps:cNvSpPr txBox="1"/>
                        <wps:spPr>
                          <a:xfrm>
                            <a:off x="219537" y="2633365"/>
                            <a:ext cx="3877000" cy="591978"/>
                          </a:xfrm>
                          <a:prstGeom prst="rect">
                            <a:avLst/>
                          </a:prstGeom>
                          <a:noFill/>
                        </wps:spPr>
                        <wps:txbx>
                          <w:txbxContent>
                            <w:p w14:paraId="3F7BDEF9" w14:textId="77777777" w:rsidR="00140AD9" w:rsidRPr="00562359" w:rsidRDefault="00140AD9" w:rsidP="00140AD9">
                              <w:pPr>
                                <w:pStyle w:val="a8"/>
                                <w:spacing w:after="0"/>
                                <w:rPr>
                                  <w:color w:val="0070C0"/>
                                  <w:sz w:val="21"/>
                                </w:rPr>
                              </w:pPr>
                              <w:r w:rsidRPr="00562359">
                                <w:rPr>
                                  <w:rFonts w:cs="+mn-cs" w:hint="eastAsia"/>
                                  <w:color w:val="0070C0"/>
                                  <w:kern w:val="24"/>
                                  <w:sz w:val="21"/>
                                </w:rPr>
                                <w:t xml:space="preserve">図１　</w:t>
                              </w:r>
                              <w:r w:rsidRPr="00562359">
                                <w:rPr>
                                  <w:rFonts w:cs="+mn-cs" w:hint="eastAsia"/>
                                  <w:color w:val="0070C0"/>
                                  <w:kern w:val="24"/>
                                  <w:sz w:val="21"/>
                                </w:rPr>
                                <w:t>1</w:t>
                              </w:r>
                              <w:r w:rsidRPr="00562359">
                                <w:rPr>
                                  <w:rFonts w:cs="+mn-cs" w:hint="eastAsia"/>
                                  <w:color w:val="0070C0"/>
                                  <w:kern w:val="24"/>
                                  <w:sz w:val="21"/>
                                </w:rPr>
                                <w:t>等海苔試験区（純水添加）における</w:t>
                              </w:r>
                            </w:p>
                            <w:p w14:paraId="0E25D120" w14:textId="77777777" w:rsidR="00140AD9" w:rsidRPr="00562359" w:rsidRDefault="00140AD9" w:rsidP="00140AD9">
                              <w:pPr>
                                <w:pStyle w:val="a8"/>
                                <w:spacing w:after="0"/>
                                <w:rPr>
                                  <w:color w:val="0070C0"/>
                                  <w:sz w:val="21"/>
                                </w:rPr>
                              </w:pPr>
                              <w:r w:rsidRPr="00562359">
                                <w:rPr>
                                  <w:rFonts w:cs="+mn-cs" w:hint="eastAsia"/>
                                  <w:color w:val="0070C0"/>
                                  <w:kern w:val="24"/>
                                  <w:sz w:val="21"/>
                                </w:rPr>
                                <w:t xml:space="preserve">　　　</w:t>
                              </w:r>
                              <w:r w:rsidRPr="00562359">
                                <w:rPr>
                                  <w:rFonts w:cs="+mn-cs" w:hint="eastAsia"/>
                                  <w:color w:val="0070C0"/>
                                  <w:kern w:val="24"/>
                                  <w:sz w:val="21"/>
                                </w:rPr>
                                <w:t xml:space="preserve"> </w:t>
                              </w:r>
                              <w:r w:rsidRPr="00562359">
                                <w:rPr>
                                  <w:rFonts w:cs="+mn-cs" w:hint="eastAsia"/>
                                  <w:color w:val="0070C0"/>
                                  <w:kern w:val="24"/>
                                  <w:sz w:val="21"/>
                                </w:rPr>
                                <w:t>総遊離アミノ酸量の経時変化</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B04C48C" id="グループ化 15" o:spid="_x0000_s1028" style="position:absolute;left:0;text-align:left;margin-left:45.35pt;margin-top:12.8pt;width:297.75pt;height:246.65pt;z-index:251658752;mso-width-relative:margin;mso-height-relative:margin" coordsize="42148,35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9" type="#_x0000_t75" style="position:absolute;width:40970;height:26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">
                  <v:imagedata r:id="rId12" o:title=""/>
                </v:shape>
                <v:shape id="テキスト ボックス 70" o:spid="_x0000_s1030" type="#_x0000_t202" style="position:absolute;left:23572;top:31518;width:18576;height:4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F88B29D" w14:textId="77777777" w:rsidR="00140AD9" w:rsidRPr="00562359" w:rsidRDefault="00140AD9" w:rsidP="00140AD9">
                        <w:pPr>
                          <w:pStyle w:val="a8"/>
                          <w:spacing w:after="0"/>
                          <w:rPr>
                            <w:rFonts w:ascii="Times New Roman" w:hAnsi="Times New Roman" w:cs="Times New Roman"/>
                            <w:color w:val="0070C0"/>
                          </w:rPr>
                        </w:pP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&lt;0.05,</w:t>
                        </w:r>
                        <w:r w:rsidRPr="00562359">
                          <w:rPr>
                            <w:rFonts w:ascii="Times New Roman" w:hAnsi="Times New Roman" w:cs="Times New Roman"/>
                            <w:color w:val="0070C0"/>
                            <w:kern w:val="24"/>
                            <w:sz w:val="20"/>
                            <w:szCs w:val="20"/>
                          </w:rPr>
                          <w:t xml:space="preserve">　</w:t>
                        </w: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&lt;0.01</w:t>
                        </w:r>
                      </w:p>
                    </w:txbxContent>
                  </v:textbox>
                </v:shape>
                <v:shape id="テキスト ボックス 223" o:spid="_x0000_s1031" type="#_x0000_t202" style="position:absolute;left:2195;top:26333;width:38770;height: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3F7BDEF9" w14:textId="77777777" w:rsidR="00140AD9" w:rsidRPr="00562359" w:rsidRDefault="00140AD9" w:rsidP="00140AD9">
                        <w:pPr>
                          <w:pStyle w:val="a8"/>
                          <w:spacing w:after="0"/>
                          <w:rPr>
                            <w:color w:val="0070C0"/>
                            <w:sz w:val="21"/>
                          </w:rPr>
                        </w:pPr>
                        <w:r w:rsidRPr="00562359">
                          <w:rPr>
                            <w:rFonts w:cs="+mn-cs" w:hint="eastAsia"/>
                            <w:color w:val="0070C0"/>
                            <w:kern w:val="24"/>
                            <w:sz w:val="21"/>
                          </w:rPr>
                          <w:t xml:space="preserve">図１　</w:t>
                        </w:r>
                        <w:r w:rsidRPr="00562359">
                          <w:rPr>
                            <w:rFonts w:cs="+mn-cs" w:hint="eastAsia"/>
                            <w:color w:val="0070C0"/>
                            <w:kern w:val="24"/>
                            <w:sz w:val="21"/>
                          </w:rPr>
                          <w:t>1</w:t>
                        </w:r>
                        <w:r w:rsidRPr="00562359">
                          <w:rPr>
                            <w:rFonts w:cs="+mn-cs" w:hint="eastAsia"/>
                            <w:color w:val="0070C0"/>
                            <w:kern w:val="24"/>
                            <w:sz w:val="21"/>
                          </w:rPr>
                          <w:t>等海苔試験区（純水添加）における</w:t>
                        </w:r>
                      </w:p>
                      <w:p w14:paraId="0E25D120" w14:textId="77777777" w:rsidR="00140AD9" w:rsidRPr="00562359" w:rsidRDefault="00140AD9" w:rsidP="00140AD9">
                        <w:pPr>
                          <w:pStyle w:val="a8"/>
                          <w:spacing w:after="0"/>
                          <w:rPr>
                            <w:color w:val="0070C0"/>
                            <w:sz w:val="21"/>
                          </w:rPr>
                        </w:pPr>
                        <w:r w:rsidRPr="00562359">
                          <w:rPr>
                            <w:rFonts w:cs="+mn-cs" w:hint="eastAsia"/>
                            <w:color w:val="0070C0"/>
                            <w:kern w:val="24"/>
                            <w:sz w:val="21"/>
                          </w:rPr>
                          <w:t xml:space="preserve">　　　</w:t>
                        </w:r>
                        <w:r w:rsidRPr="00562359">
                          <w:rPr>
                            <w:rFonts w:cs="+mn-cs" w:hint="eastAsia"/>
                            <w:color w:val="0070C0"/>
                            <w:kern w:val="24"/>
                            <w:sz w:val="21"/>
                          </w:rPr>
                          <w:t xml:space="preserve"> </w:t>
                        </w:r>
                        <w:r w:rsidRPr="00562359">
                          <w:rPr>
                            <w:rFonts w:cs="+mn-cs" w:hint="eastAsia"/>
                            <w:color w:val="0070C0"/>
                            <w:kern w:val="24"/>
                            <w:sz w:val="21"/>
                          </w:rPr>
                          <w:t>総遊離アミノ酸量の経時変化</w:t>
                        </w:r>
                      </w:p>
                    </w:txbxContent>
                  </v:textbox>
                </v:shape>
              </v:group>
            </w:pict>
          </mc:Fallback>
        </mc:AlternateContent>
      </w:r>
    </w:p>
    <w:p w14:paraId="0F18DCB8" w14:textId="301552F0" w:rsidR="00140AD9" w:rsidRPr="00774BB4" w:rsidRDefault="00140AD9" w:rsidP="00140AD9">
      <w:pPr>
        <w:wordWrap w:val="0"/>
        <w:spacing w:line="383" w:lineRule="exact"/>
        <w:rPr>
          <w:rFonts w:asciiTheme="majorEastAsia" w:eastAsiaTheme="majorEastAsia" w:hAnsiTheme="majorEastAsia"/>
          <w:color w:val="FF0000"/>
          <w:sz w:val="18"/>
          <w:szCs w:val="18"/>
        </w:rPr>
      </w:pPr>
      <w:r w:rsidRPr="00774BB4">
        <w:rPr>
          <w:rFonts w:asciiTheme="majorEastAsia" w:eastAsiaTheme="majorEastAsia" w:hAnsiTheme="majorEastAsia"/>
          <w:noProof/>
          <w:color w:val="FF0000"/>
          <w:sz w:val="18"/>
          <w:szCs w:val="18"/>
        </w:rPr>
        <w:drawing>
          <wp:inline distT="0" distB="0" distL="0" distR="0" wp14:anchorId="7D087593" wp14:editId="4340EDAB">
            <wp:extent cx="3020060" cy="2467610"/>
            <wp:effectExtent l="0" t="0" r="889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0060" cy="2467610"/>
                    </a:xfrm>
                    <a:prstGeom prst="rect">
                      <a:avLst/>
                    </a:prstGeom>
                    <a:noFill/>
                    <a:ln>
                      <a:noFill/>
                    </a:ln>
                  </pic:spPr>
                </pic:pic>
              </a:graphicData>
            </a:graphic>
          </wp:inline>
        </w:drawing>
      </w:r>
    </w:p>
    <w:p w14:paraId="47D83B9C" w14:textId="6E659C5D" w:rsidR="00140AD9" w:rsidRPr="00774BB4" w:rsidRDefault="00140AD9" w:rsidP="00140AD9">
      <w:pPr>
        <w:wordWrap w:val="0"/>
        <w:spacing w:line="383" w:lineRule="exact"/>
        <w:rPr>
          <w:rFonts w:asciiTheme="majorEastAsia" w:eastAsiaTheme="majorEastAsia" w:hAnsiTheme="majorEastAsia"/>
          <w:color w:val="FF0000"/>
          <w:sz w:val="18"/>
          <w:szCs w:val="18"/>
        </w:rPr>
      </w:pPr>
    </w:p>
    <w:p w14:paraId="4D73B56D" w14:textId="275F5AE6" w:rsidR="00140AD9" w:rsidRPr="00774BB4" w:rsidRDefault="00140AD9" w:rsidP="00140AD9">
      <w:pPr>
        <w:wordWrap w:val="0"/>
        <w:spacing w:line="383" w:lineRule="exact"/>
        <w:rPr>
          <w:rFonts w:asciiTheme="majorEastAsia" w:eastAsiaTheme="majorEastAsia" w:hAnsiTheme="majorEastAsia"/>
          <w:sz w:val="18"/>
          <w:szCs w:val="18"/>
        </w:rPr>
      </w:pPr>
    </w:p>
    <w:p w14:paraId="22766643" w14:textId="0575D6CB" w:rsidR="00140AD9" w:rsidRPr="00774BB4" w:rsidRDefault="00140AD9" w:rsidP="00140AD9">
      <w:pPr>
        <w:wordWrap w:val="0"/>
        <w:spacing w:line="383" w:lineRule="exact"/>
        <w:rPr>
          <w:rFonts w:asciiTheme="majorEastAsia" w:eastAsiaTheme="majorEastAsia" w:hAnsiTheme="majorEastAsia"/>
          <w:sz w:val="18"/>
          <w:szCs w:val="18"/>
        </w:rPr>
      </w:pPr>
    </w:p>
    <w:p w14:paraId="46F3072C" w14:textId="582F532B" w:rsidR="00C52608" w:rsidRPr="00774BB4" w:rsidRDefault="00C52608">
      <w:pPr>
        <w:wordWrap w:val="0"/>
        <w:spacing w:line="383" w:lineRule="exact"/>
        <w:rPr>
          <w:rFonts w:asciiTheme="majorEastAsia" w:eastAsiaTheme="majorEastAsia" w:hAnsiTheme="majorEastAsia"/>
        </w:rPr>
      </w:pPr>
    </w:p>
    <w:p w14:paraId="7467043D" w14:textId="076306A0" w:rsidR="00C52608" w:rsidRPr="00774BB4" w:rsidRDefault="00C52608">
      <w:pPr>
        <w:wordWrap w:val="0"/>
        <w:spacing w:line="383" w:lineRule="exact"/>
        <w:rPr>
          <w:rFonts w:asciiTheme="majorEastAsia" w:eastAsiaTheme="majorEastAsia" w:hAnsiTheme="majorEastAsia"/>
        </w:rPr>
      </w:pPr>
    </w:p>
    <w:p w14:paraId="2F1A8F86" w14:textId="3FFB8478" w:rsidR="00C52608" w:rsidRPr="00774BB4" w:rsidRDefault="00C52608">
      <w:pPr>
        <w:wordWrap w:val="0"/>
        <w:spacing w:line="383" w:lineRule="exact"/>
        <w:rPr>
          <w:rFonts w:asciiTheme="majorEastAsia" w:eastAsiaTheme="majorEastAsia" w:hAnsiTheme="majorEastAsia"/>
        </w:rPr>
      </w:pPr>
    </w:p>
    <w:p w14:paraId="2900C8CB" w14:textId="52598A99" w:rsidR="00C52608" w:rsidRPr="00774BB4" w:rsidRDefault="00C52608">
      <w:pPr>
        <w:wordWrap w:val="0"/>
        <w:spacing w:line="383" w:lineRule="exact"/>
        <w:rPr>
          <w:rFonts w:asciiTheme="majorEastAsia" w:eastAsiaTheme="majorEastAsia" w:hAnsiTheme="majorEastAsia"/>
        </w:rPr>
      </w:pPr>
    </w:p>
    <w:p w14:paraId="1E23E7AB" w14:textId="02A961F6" w:rsidR="00C52608" w:rsidRPr="00774BB4" w:rsidRDefault="00C52608">
      <w:pPr>
        <w:wordWrap w:val="0"/>
        <w:spacing w:line="383" w:lineRule="exact"/>
        <w:rPr>
          <w:rFonts w:asciiTheme="majorEastAsia" w:eastAsiaTheme="majorEastAsia" w:hAnsiTheme="majorEastAsia"/>
        </w:rPr>
      </w:pPr>
    </w:p>
    <w:p w14:paraId="627B4F61" w14:textId="1BAEBBC8" w:rsidR="00C52608" w:rsidRPr="00774BB4" w:rsidRDefault="00C52608">
      <w:pPr>
        <w:wordWrap w:val="0"/>
        <w:spacing w:line="383" w:lineRule="exact"/>
        <w:rPr>
          <w:rFonts w:asciiTheme="majorEastAsia" w:eastAsiaTheme="majorEastAsia" w:hAnsiTheme="majorEastAsia"/>
        </w:rPr>
      </w:pPr>
    </w:p>
    <w:p w14:paraId="2FA12849" w14:textId="5AEFE609" w:rsidR="00C52608" w:rsidRDefault="002856F8">
      <w:pPr>
        <w:wordWrap w:val="0"/>
        <w:spacing w:line="383" w:lineRule="exact"/>
      </w:pPr>
      <w:r w:rsidRPr="00774BB4">
        <w:rPr>
          <w:rFonts w:asciiTheme="majorEastAsia" w:eastAsiaTheme="majorEastAsia" w:hAnsiTheme="majorEastAsia"/>
          <w:noProof/>
        </w:rPr>
        <mc:AlternateContent>
          <mc:Choice Requires="wpg">
            <w:drawing>
              <wp:anchor distT="0" distB="0" distL="114300" distR="114300" simplePos="0" relativeHeight="251659776" behindDoc="0" locked="0" layoutInCell="1" allowOverlap="1" wp14:anchorId="08D5DC15" wp14:editId="061DB4D8">
                <wp:simplePos x="0" y="0"/>
                <wp:positionH relativeFrom="column">
                  <wp:posOffset>99695</wp:posOffset>
                </wp:positionH>
                <wp:positionV relativeFrom="paragraph">
                  <wp:posOffset>119380</wp:posOffset>
                </wp:positionV>
                <wp:extent cx="5391150" cy="251714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5391150" cy="2517140"/>
                          <a:chOff x="0" y="0"/>
                          <a:chExt cx="6177915" cy="2717368"/>
                        </a:xfrm>
                      </wpg:grpSpPr>
                      <pic:pic xmlns:pic="http://schemas.openxmlformats.org/drawingml/2006/picture">
                        <pic:nvPicPr>
                          <pic:cNvPr id="16" name="図 1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85725"/>
                            <a:ext cx="6177915" cy="2571750"/>
                          </a:xfrm>
                          <a:prstGeom prst="rect">
                            <a:avLst/>
                          </a:prstGeom>
                          <a:noFill/>
                          <a:ln>
                            <a:noFill/>
                          </a:ln>
                        </pic:spPr>
                      </pic:pic>
                      <wps:wsp>
                        <wps:cNvPr id="225" name="テキスト ボックス 224">
                          <a:extLst>
                            <a:ext uri="{FF2B5EF4-FFF2-40B4-BE49-F238E27FC236}">
                              <a16:creationId xmlns:a16="http://schemas.microsoft.com/office/drawing/2014/main" id="{9C2928D5-18DC-4BC1-9F4B-43EFF89A9071}"/>
                            </a:ext>
                          </a:extLst>
                        </wps:cNvPr>
                        <wps:cNvSpPr txBox="1"/>
                        <wps:spPr>
                          <a:xfrm>
                            <a:off x="482843" y="0"/>
                            <a:ext cx="5249369" cy="486410"/>
                          </a:xfrm>
                          <a:prstGeom prst="rect">
                            <a:avLst/>
                          </a:prstGeom>
                          <a:noFill/>
                        </wps:spPr>
                        <wps:txbx>
                          <w:txbxContent>
                            <w:p w14:paraId="72365B38" w14:textId="77777777" w:rsidR="0060701B" w:rsidRPr="00562359" w:rsidRDefault="0060701B" w:rsidP="0060701B">
                              <w:pPr>
                                <w:pStyle w:val="a8"/>
                                <w:spacing w:after="0"/>
                                <w:rPr>
                                  <w:color w:val="0070C0"/>
                                  <w:sz w:val="21"/>
                                </w:rPr>
                              </w:pPr>
                              <w:r w:rsidRPr="00562359">
                                <w:rPr>
                                  <w:rFonts w:cs="+mn-cs" w:hint="eastAsia"/>
                                  <w:color w:val="0070C0"/>
                                  <w:kern w:val="24"/>
                                  <w:sz w:val="21"/>
                                </w:rPr>
                                <w:t>表３　味覚センサにおける呈味評価（</w:t>
                              </w:r>
                              <w:r w:rsidRPr="00562359">
                                <w:rPr>
                                  <w:rFonts w:cs="+mn-cs" w:hint="eastAsia"/>
                                  <w:color w:val="0070C0"/>
                                  <w:kern w:val="24"/>
                                  <w:sz w:val="21"/>
                                </w:rPr>
                                <w:t>1</w:t>
                              </w:r>
                              <w:r w:rsidRPr="00562359">
                                <w:rPr>
                                  <w:rFonts w:cs="+mn-cs" w:hint="eastAsia"/>
                                  <w:color w:val="0070C0"/>
                                  <w:kern w:val="24"/>
                                  <w:sz w:val="21"/>
                                </w:rPr>
                                <w:t>等海苔試験区）</w:t>
                              </w:r>
                            </w:p>
                          </w:txbxContent>
                        </wps:txbx>
                        <wps:bodyPr wrap="square" rtlCol="0">
                          <a:noAutofit/>
                        </wps:bodyPr>
                      </wps:wsp>
                      <wps:wsp>
                        <wps:cNvPr id="73" name="テキスト ボックス 72">
                          <a:extLst>
                            <a:ext uri="{FF2B5EF4-FFF2-40B4-BE49-F238E27FC236}">
                              <a16:creationId xmlns:a16="http://schemas.microsoft.com/office/drawing/2014/main" id="{BED47618-55A6-4124-AB12-29C7A81E44CF}"/>
                            </a:ext>
                          </a:extLst>
                        </wps:cNvPr>
                        <wps:cNvSpPr txBox="1"/>
                        <wps:spPr>
                          <a:xfrm>
                            <a:off x="4467225" y="2428443"/>
                            <a:ext cx="1619885" cy="288925"/>
                          </a:xfrm>
                          <a:prstGeom prst="rect">
                            <a:avLst/>
                          </a:prstGeom>
                          <a:noFill/>
                        </wps:spPr>
                        <wps:txbx>
                          <w:txbxContent>
                            <w:p w14:paraId="4F205043" w14:textId="77777777" w:rsidR="0060701B" w:rsidRPr="00562359" w:rsidRDefault="0060701B" w:rsidP="0060701B">
                              <w:pPr>
                                <w:pStyle w:val="a8"/>
                                <w:spacing w:after="0"/>
                                <w:rPr>
                                  <w:rFonts w:ascii="Times New Roman" w:hAnsi="Times New Roman" w:cs="Times New Roman"/>
                                  <w:color w:val="0070C0"/>
                                </w:rPr>
                              </w:pP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&lt;0.05,</w:t>
                              </w:r>
                              <w:r w:rsidRPr="00562359">
                                <w:rPr>
                                  <w:rFonts w:ascii="Times New Roman" w:hAnsi="Times New Roman" w:cs="Times New Roman"/>
                                  <w:color w:val="0070C0"/>
                                  <w:kern w:val="24"/>
                                  <w:sz w:val="20"/>
                                  <w:szCs w:val="20"/>
                                </w:rPr>
                                <w:t xml:space="preserve">　</w:t>
                              </w: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D5DC15" id="グループ化 17" o:spid="_x0000_s1032" style="position:absolute;left:0;text-align:left;margin-left:7.85pt;margin-top:9.4pt;width:424.5pt;height:198.2pt;z-index:251659776;mso-width-relative:margin;mso-height-relative:margin" coordsize="61779,27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">
                <v:shape id="図 16" o:spid="_x0000_s1033" type="#_x0000_t75" style="position:absolute;top:857;width:61779;height:2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">
                  <v:imagedata r:id="rId15" o:title=""/>
                </v:shape>
                <v:shape id="テキスト ボックス 224" o:spid="_x0000_s1034" type="#_x0000_t202" style="position:absolute;left:4828;width:52494;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72365B38" w14:textId="77777777" w:rsidR="0060701B" w:rsidRPr="00562359" w:rsidRDefault="0060701B" w:rsidP="0060701B">
                        <w:pPr>
                          <w:pStyle w:val="a8"/>
                          <w:spacing w:after="0"/>
                          <w:rPr>
                            <w:color w:val="0070C0"/>
                            <w:sz w:val="21"/>
                          </w:rPr>
                        </w:pPr>
                        <w:r w:rsidRPr="00562359">
                          <w:rPr>
                            <w:rFonts w:cs="+mn-cs" w:hint="eastAsia"/>
                            <w:color w:val="0070C0"/>
                            <w:kern w:val="24"/>
                            <w:sz w:val="21"/>
                          </w:rPr>
                          <w:t>表３　味覚センサにおける呈味評価（</w:t>
                        </w:r>
                        <w:r w:rsidRPr="00562359">
                          <w:rPr>
                            <w:rFonts w:cs="+mn-cs" w:hint="eastAsia"/>
                            <w:color w:val="0070C0"/>
                            <w:kern w:val="24"/>
                            <w:sz w:val="21"/>
                          </w:rPr>
                          <w:t>1</w:t>
                        </w:r>
                        <w:r w:rsidRPr="00562359">
                          <w:rPr>
                            <w:rFonts w:cs="+mn-cs" w:hint="eastAsia"/>
                            <w:color w:val="0070C0"/>
                            <w:kern w:val="24"/>
                            <w:sz w:val="21"/>
                          </w:rPr>
                          <w:t>等海苔試験区）</w:t>
                        </w:r>
                      </w:p>
                    </w:txbxContent>
                  </v:textbox>
                </v:shape>
                <v:shape id="テキスト ボックス 72" o:spid="_x0000_s1035" type="#_x0000_t202" style="position:absolute;left:44672;top:24284;width:1619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F205043" w14:textId="77777777" w:rsidR="0060701B" w:rsidRPr="00562359" w:rsidRDefault="0060701B" w:rsidP="0060701B">
                        <w:pPr>
                          <w:pStyle w:val="a8"/>
                          <w:spacing w:after="0"/>
                          <w:rPr>
                            <w:rFonts w:ascii="Times New Roman" w:hAnsi="Times New Roman" w:cs="Times New Roman"/>
                            <w:color w:val="0070C0"/>
                          </w:rPr>
                        </w:pP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&lt;0.05,</w:t>
                        </w:r>
                        <w:r w:rsidRPr="00562359">
                          <w:rPr>
                            <w:rFonts w:ascii="Times New Roman" w:hAnsi="Times New Roman" w:cs="Times New Roman"/>
                            <w:color w:val="0070C0"/>
                            <w:kern w:val="24"/>
                            <w:sz w:val="20"/>
                            <w:szCs w:val="20"/>
                          </w:rPr>
                          <w:t xml:space="preserve">　</w:t>
                        </w:r>
                        <w:r w:rsidRPr="00562359">
                          <w:rPr>
                            <w:rFonts w:ascii="Times New Roman" w:hAnsi="Times New Roman" w:cs="Times New Roman"/>
                            <w:color w:val="0070C0"/>
                            <w:kern w:val="24"/>
                            <w:sz w:val="20"/>
                            <w:szCs w:val="20"/>
                          </w:rPr>
                          <w:t>**</w:t>
                        </w:r>
                        <w:r w:rsidRPr="00562359">
                          <w:rPr>
                            <w:rFonts w:ascii="Times New Roman" w:hAnsi="Times New Roman" w:cs="Times New Roman"/>
                            <w:color w:val="0070C0"/>
                            <w:kern w:val="24"/>
                            <w:sz w:val="20"/>
                            <w:szCs w:val="20"/>
                          </w:rPr>
                          <w:t>：</w:t>
                        </w:r>
                        <w:r w:rsidRPr="00562359">
                          <w:rPr>
                            <w:rFonts w:ascii="Times New Roman" w:hAnsi="Times New Roman" w:cs="Times New Roman"/>
                            <w:i/>
                            <w:iCs/>
                            <w:color w:val="0070C0"/>
                            <w:kern w:val="24"/>
                            <w:sz w:val="20"/>
                            <w:szCs w:val="20"/>
                          </w:rPr>
                          <w:t>p</w:t>
                        </w:r>
                        <w:r w:rsidRPr="00562359">
                          <w:rPr>
                            <w:rFonts w:ascii="Times New Roman" w:hAnsi="Times New Roman" w:cs="Times New Roman"/>
                            <w:color w:val="0070C0"/>
                            <w:kern w:val="24"/>
                            <w:sz w:val="20"/>
                            <w:szCs w:val="20"/>
                          </w:rPr>
                          <w:t xml:space="preserve"> &lt;0.01</w:t>
                        </w:r>
                      </w:p>
                    </w:txbxContent>
                  </v:textbox>
                </v:shape>
              </v:group>
            </w:pict>
          </mc:Fallback>
        </mc:AlternateContent>
      </w:r>
    </w:p>
    <w:p w14:paraId="54934F83" w14:textId="73388915" w:rsidR="00C52608" w:rsidRDefault="00C52608">
      <w:pPr>
        <w:wordWrap w:val="0"/>
        <w:spacing w:line="383" w:lineRule="exact"/>
      </w:pPr>
    </w:p>
    <w:p w14:paraId="325E2A02" w14:textId="2708EB70" w:rsidR="00C52608" w:rsidRDefault="00C52608">
      <w:pPr>
        <w:wordWrap w:val="0"/>
        <w:spacing w:line="383" w:lineRule="exact"/>
      </w:pPr>
    </w:p>
    <w:p w14:paraId="617E6B43" w14:textId="20D939F7" w:rsidR="00C52608" w:rsidRDefault="00C52608">
      <w:pPr>
        <w:wordWrap w:val="0"/>
        <w:spacing w:line="383" w:lineRule="exact"/>
      </w:pPr>
    </w:p>
    <w:p w14:paraId="49E5CFB1" w14:textId="1776936B" w:rsidR="00C52608" w:rsidRDefault="00C52608">
      <w:pPr>
        <w:wordWrap w:val="0"/>
        <w:spacing w:line="383" w:lineRule="exact"/>
      </w:pPr>
    </w:p>
    <w:p w14:paraId="105D97CA" w14:textId="46B1F58E" w:rsidR="00C52608" w:rsidRDefault="00C52608">
      <w:pPr>
        <w:wordWrap w:val="0"/>
        <w:spacing w:line="383" w:lineRule="exact"/>
      </w:pPr>
    </w:p>
    <w:p w14:paraId="7194D5BB" w14:textId="569F0814" w:rsidR="00C52608" w:rsidRDefault="00C52608">
      <w:pPr>
        <w:wordWrap w:val="0"/>
        <w:spacing w:line="383" w:lineRule="exact"/>
      </w:pPr>
    </w:p>
    <w:p w14:paraId="061CA7F4" w14:textId="13CA6381" w:rsidR="00C52608" w:rsidRDefault="00C52608">
      <w:pPr>
        <w:wordWrap w:val="0"/>
        <w:spacing w:line="383" w:lineRule="exact"/>
      </w:pPr>
    </w:p>
    <w:p w14:paraId="246474D0" w14:textId="77777777" w:rsidR="00562359" w:rsidRDefault="00562359">
      <w:pPr>
        <w:wordWrap w:val="0"/>
        <w:spacing w:line="383" w:lineRule="exact"/>
      </w:pPr>
    </w:p>
    <w:p w14:paraId="3CE22608" w14:textId="77777777" w:rsidR="00562359" w:rsidRDefault="00562359">
      <w:pPr>
        <w:wordWrap w:val="0"/>
        <w:spacing w:line="383" w:lineRule="exact"/>
      </w:pPr>
    </w:p>
    <w:p w14:paraId="1FBE642A" w14:textId="56E780D8" w:rsidR="00C52608" w:rsidRPr="00247FDD" w:rsidRDefault="00C52608" w:rsidP="00B00CBD">
      <w:pPr>
        <w:wordWrap w:val="0"/>
        <w:spacing w:line="383" w:lineRule="exact"/>
        <w:rPr>
          <w:rFonts w:asciiTheme="majorEastAsia" w:eastAsiaTheme="majorEastAsia" w:hAnsiTheme="majorEastAsia"/>
          <w:b/>
        </w:rPr>
      </w:pPr>
      <w:r w:rsidRPr="00562359">
        <w:rPr>
          <w:rFonts w:hint="eastAsia"/>
          <w:b/>
        </w:rPr>
        <w:t>［その他］</w:t>
      </w:r>
      <w:r w:rsidRPr="00140AD9">
        <w:rPr>
          <w:rFonts w:hint="eastAsia"/>
          <w:color w:val="FF0000"/>
          <w:sz w:val="18"/>
          <w:szCs w:val="18"/>
        </w:rPr>
        <w:t>「</w:t>
      </w:r>
      <w:r w:rsidRPr="00247FDD">
        <w:rPr>
          <w:rFonts w:asciiTheme="majorEastAsia" w:eastAsiaTheme="majorEastAsia" w:hAnsiTheme="majorEastAsia" w:hint="eastAsia"/>
          <w:color w:val="FF0000"/>
          <w:sz w:val="18"/>
          <w:szCs w:val="18"/>
        </w:rPr>
        <w:t>発表論文等」には、外部に公表したもの</w:t>
      </w:r>
      <w:r w:rsidR="00562359" w:rsidRPr="00247FDD">
        <w:rPr>
          <w:rFonts w:asciiTheme="majorEastAsia" w:eastAsiaTheme="majorEastAsia" w:hAnsiTheme="majorEastAsia" w:hint="eastAsia"/>
          <w:color w:val="FF0000"/>
          <w:sz w:val="18"/>
          <w:szCs w:val="18"/>
        </w:rPr>
        <w:t>でジャンルを問いません</w:t>
      </w:r>
      <w:r w:rsidRPr="00247FDD">
        <w:rPr>
          <w:rFonts w:asciiTheme="majorEastAsia" w:eastAsiaTheme="majorEastAsia" w:hAnsiTheme="majorEastAsia" w:hint="eastAsia"/>
          <w:color w:val="FF0000"/>
          <w:sz w:val="18"/>
          <w:szCs w:val="18"/>
        </w:rPr>
        <w:t>（学会誌論文、機関誌、口頭</w:t>
      </w:r>
      <w:r w:rsidR="00562359" w:rsidRPr="00247FDD">
        <w:rPr>
          <w:rFonts w:asciiTheme="majorEastAsia" w:eastAsiaTheme="majorEastAsia" w:hAnsiTheme="majorEastAsia" w:hint="eastAsia"/>
          <w:color w:val="FF0000"/>
          <w:sz w:val="18"/>
          <w:szCs w:val="18"/>
        </w:rPr>
        <w:t>発表、マスコミ対応、特許など）。</w:t>
      </w:r>
    </w:p>
    <w:p w14:paraId="30DFFA25" w14:textId="77777777" w:rsidR="006B1714" w:rsidRPr="00247FDD" w:rsidRDefault="006B1714" w:rsidP="00F829A2">
      <w:pPr>
        <w:wordWrap w:val="0"/>
        <w:spacing w:line="300" w:lineRule="exact"/>
        <w:ind w:left="990" w:hangingChars="491" w:hanging="990"/>
        <w:rPr>
          <w:rFonts w:asciiTheme="majorEastAsia" w:eastAsiaTheme="majorEastAsia" w:hAnsiTheme="majorEastAsia"/>
          <w:color w:val="0070C0"/>
        </w:rPr>
      </w:pPr>
      <w:r w:rsidRPr="00247FDD">
        <w:rPr>
          <w:rFonts w:asciiTheme="majorEastAsia" w:eastAsiaTheme="majorEastAsia" w:hAnsiTheme="majorEastAsia" w:hint="eastAsia"/>
          <w:color w:val="0070C0"/>
        </w:rPr>
        <w:t>研究課題名：県産水産物の美味しさの見える化研究</w:t>
      </w:r>
    </w:p>
    <w:p w14:paraId="1B8C21B4" w14:textId="2621A85C" w:rsidR="006B1714" w:rsidRPr="00247FDD" w:rsidRDefault="006B1714" w:rsidP="00F829A2">
      <w:pPr>
        <w:wordWrap w:val="0"/>
        <w:spacing w:line="300" w:lineRule="exact"/>
        <w:ind w:left="990" w:hangingChars="491" w:hanging="990"/>
        <w:rPr>
          <w:rFonts w:asciiTheme="majorEastAsia" w:eastAsiaTheme="majorEastAsia" w:hAnsiTheme="majorEastAsia"/>
          <w:color w:val="0070C0"/>
        </w:rPr>
      </w:pPr>
      <w:r w:rsidRPr="00247FDD">
        <w:rPr>
          <w:rFonts w:asciiTheme="majorEastAsia" w:eastAsiaTheme="majorEastAsia" w:hAnsiTheme="majorEastAsia" w:hint="eastAsia"/>
          <w:color w:val="0070C0"/>
        </w:rPr>
        <w:t>研究期間：</w:t>
      </w:r>
      <w:r w:rsidR="00AC6FCB">
        <w:rPr>
          <w:rFonts w:asciiTheme="majorEastAsia" w:eastAsiaTheme="majorEastAsia" w:hAnsiTheme="majorEastAsia" w:hint="eastAsia"/>
          <w:color w:val="0070C0"/>
        </w:rPr>
        <w:t xml:space="preserve"> </w:t>
      </w:r>
      <w:r w:rsidRPr="00247FDD">
        <w:rPr>
          <w:rFonts w:asciiTheme="majorEastAsia" w:eastAsiaTheme="majorEastAsia" w:hAnsiTheme="majorEastAsia" w:hint="eastAsia"/>
          <w:color w:val="0070C0"/>
        </w:rPr>
        <w:t>平成</w:t>
      </w:r>
      <w:r w:rsidRPr="00247FDD">
        <w:rPr>
          <w:rFonts w:asciiTheme="majorEastAsia" w:eastAsiaTheme="majorEastAsia" w:hAnsiTheme="majorEastAsia"/>
          <w:color w:val="0070C0"/>
        </w:rPr>
        <w:t>30～令和2年度</w:t>
      </w:r>
    </w:p>
    <w:p w14:paraId="69F5BC12" w14:textId="7444A0EB" w:rsidR="006B1714" w:rsidRPr="00247FDD" w:rsidRDefault="006B1714" w:rsidP="00F829A2">
      <w:pPr>
        <w:wordWrap w:val="0"/>
        <w:spacing w:line="300" w:lineRule="exact"/>
        <w:ind w:left="990" w:hangingChars="491" w:hanging="990"/>
        <w:rPr>
          <w:rFonts w:asciiTheme="majorEastAsia" w:eastAsiaTheme="majorEastAsia" w:hAnsiTheme="majorEastAsia"/>
          <w:color w:val="0070C0"/>
        </w:rPr>
      </w:pPr>
      <w:r w:rsidRPr="00247FDD">
        <w:rPr>
          <w:rFonts w:asciiTheme="majorEastAsia" w:eastAsiaTheme="majorEastAsia" w:hAnsiTheme="majorEastAsia" w:hint="eastAsia"/>
          <w:color w:val="0070C0"/>
        </w:rPr>
        <w:t>予算区分：</w:t>
      </w:r>
      <w:r w:rsidR="00AC6FCB">
        <w:rPr>
          <w:rFonts w:asciiTheme="majorEastAsia" w:eastAsiaTheme="majorEastAsia" w:hAnsiTheme="majorEastAsia" w:hint="eastAsia"/>
          <w:color w:val="0070C0"/>
        </w:rPr>
        <w:t xml:space="preserve"> </w:t>
      </w:r>
      <w:r w:rsidRPr="00247FDD">
        <w:rPr>
          <w:rFonts w:asciiTheme="majorEastAsia" w:eastAsiaTheme="majorEastAsia" w:hAnsiTheme="majorEastAsia" w:hint="eastAsia"/>
          <w:color w:val="0070C0"/>
        </w:rPr>
        <w:t>単県事業</w:t>
      </w:r>
    </w:p>
    <w:p w14:paraId="133CFBE6" w14:textId="41B8001C" w:rsidR="006B1714" w:rsidRPr="00247FDD" w:rsidRDefault="006B1714" w:rsidP="002856F8">
      <w:pPr>
        <w:wordWrap w:val="0"/>
        <w:spacing w:line="300" w:lineRule="exact"/>
        <w:ind w:left="1272" w:hangingChars="631" w:hanging="1272"/>
        <w:rPr>
          <w:rFonts w:asciiTheme="majorEastAsia" w:eastAsiaTheme="majorEastAsia" w:hAnsiTheme="majorEastAsia"/>
          <w:color w:val="0070C0"/>
        </w:rPr>
      </w:pPr>
      <w:r w:rsidRPr="00247FDD">
        <w:rPr>
          <w:rFonts w:asciiTheme="majorEastAsia" w:eastAsiaTheme="majorEastAsia" w:hAnsiTheme="majorEastAsia" w:hint="eastAsia"/>
          <w:color w:val="0070C0"/>
        </w:rPr>
        <w:t>研</w:t>
      </w:r>
      <w:r w:rsidR="00F829A2">
        <w:rPr>
          <w:rFonts w:asciiTheme="majorEastAsia" w:eastAsiaTheme="majorEastAsia" w:hAnsiTheme="majorEastAsia" w:hint="eastAsia"/>
          <w:color w:val="0070C0"/>
        </w:rPr>
        <w:t>究担当者：村山史康・草加耕司（岡山水研）・内田基晴（水</w:t>
      </w:r>
      <w:r w:rsidR="002D0478">
        <w:rPr>
          <w:rFonts w:asciiTheme="majorEastAsia" w:eastAsiaTheme="majorEastAsia" w:hAnsiTheme="majorEastAsia" w:hint="eastAsia"/>
          <w:color w:val="0070C0"/>
        </w:rPr>
        <w:t>産</w:t>
      </w:r>
      <w:r w:rsidR="00F829A2">
        <w:rPr>
          <w:rFonts w:asciiTheme="majorEastAsia" w:eastAsiaTheme="majorEastAsia" w:hAnsiTheme="majorEastAsia" w:hint="eastAsia"/>
          <w:color w:val="0070C0"/>
        </w:rPr>
        <w:t>機構技術研）・</w:t>
      </w:r>
      <w:r w:rsidRPr="00247FDD">
        <w:rPr>
          <w:rFonts w:asciiTheme="majorEastAsia" w:eastAsiaTheme="majorEastAsia" w:hAnsiTheme="majorEastAsia" w:hint="eastAsia"/>
          <w:color w:val="0070C0"/>
        </w:rPr>
        <w:t>秀</w:t>
      </w:r>
      <w:r w:rsidR="00F829A2">
        <w:rPr>
          <w:rFonts w:asciiTheme="majorEastAsia" w:eastAsiaTheme="majorEastAsia" w:hAnsiTheme="majorEastAsia" w:hint="eastAsia"/>
          <w:color w:val="0070C0"/>
        </w:rPr>
        <w:t>島宣雄（丸秀醤油）・荒木利芳（三重大院生資）・東畑　顕・石田典子（水産機構技術</w:t>
      </w:r>
      <w:r w:rsidRPr="00247FDD">
        <w:rPr>
          <w:rFonts w:asciiTheme="majorEastAsia" w:eastAsiaTheme="majorEastAsia" w:hAnsiTheme="majorEastAsia" w:hint="eastAsia"/>
          <w:color w:val="0070C0"/>
        </w:rPr>
        <w:t>研）</w:t>
      </w:r>
    </w:p>
    <w:p w14:paraId="2598559D" w14:textId="7A718D35" w:rsidR="006B1714" w:rsidRPr="00247FDD" w:rsidRDefault="006B1714" w:rsidP="00F829A2">
      <w:pPr>
        <w:wordWrap w:val="0"/>
        <w:spacing w:line="300" w:lineRule="exact"/>
        <w:ind w:left="990" w:hangingChars="491" w:hanging="990"/>
        <w:rPr>
          <w:rFonts w:asciiTheme="majorEastAsia" w:eastAsiaTheme="majorEastAsia" w:hAnsiTheme="majorEastAsia"/>
          <w:color w:val="0070C0"/>
        </w:rPr>
      </w:pPr>
      <w:r w:rsidRPr="00247FDD">
        <w:rPr>
          <w:rFonts w:asciiTheme="majorEastAsia" w:eastAsiaTheme="majorEastAsia" w:hAnsiTheme="majorEastAsia" w:hint="eastAsia"/>
          <w:color w:val="0070C0"/>
        </w:rPr>
        <w:t>発表論文等：令和元年度日本水産学会秋季大会（口頭発表）</w:t>
      </w:r>
      <w:r w:rsidR="00247FDD" w:rsidRPr="00247FDD">
        <w:rPr>
          <w:rFonts w:asciiTheme="majorEastAsia" w:eastAsiaTheme="majorEastAsia" w:hAnsiTheme="majorEastAsia" w:hint="eastAsia"/>
          <w:color w:val="0070C0"/>
        </w:rPr>
        <w:t xml:space="preserve">　　　　　　　　　</w:t>
      </w:r>
      <w:r w:rsidR="00247FDD" w:rsidRPr="00247FDD">
        <w:rPr>
          <w:rFonts w:asciiTheme="majorEastAsia" w:eastAsiaTheme="majorEastAsia" w:hAnsiTheme="majorEastAsia" w:hint="eastAsia"/>
          <w:color w:val="0070C0"/>
          <w:sz w:val="18"/>
          <w:szCs w:val="18"/>
        </w:rPr>
        <w:t xml:space="preserve">　</w:t>
      </w:r>
      <w:r w:rsidR="00247FDD" w:rsidRPr="00247FDD">
        <w:rPr>
          <w:rFonts w:asciiTheme="majorEastAsia" w:eastAsiaTheme="majorEastAsia" w:hAnsiTheme="majorEastAsia" w:hint="eastAsia"/>
          <w:color w:val="FF0000"/>
          <w:sz w:val="18"/>
          <w:szCs w:val="18"/>
        </w:rPr>
        <w:t>（2ページ目終了）</w:t>
      </w:r>
    </w:p>
    <w:sectPr w:rsidR="006B1714" w:rsidRPr="00247FDD" w:rsidSect="00774BB4">
      <w:headerReference w:type="default" r:id="rId16"/>
      <w:type w:val="nextColumn"/>
      <w:pgSz w:w="11906" w:h="16838" w:code="9"/>
      <w:pgMar w:top="1418" w:right="1418" w:bottom="1418" w:left="1418" w:header="142" w:footer="142" w:gutter="0"/>
      <w:cols w:space="720"/>
      <w:docGrid w:type="linesAndChars" w:linePitch="311" w:charSpace="2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BE21" w14:textId="77777777" w:rsidR="000F672F" w:rsidRDefault="000F672F" w:rsidP="003E0F78">
      <w:r>
        <w:separator/>
      </w:r>
    </w:p>
  </w:endnote>
  <w:endnote w:type="continuationSeparator" w:id="0">
    <w:p w14:paraId="0C95542D" w14:textId="77777777" w:rsidR="000F672F" w:rsidRDefault="000F672F" w:rsidP="003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0373F" w14:textId="77777777" w:rsidR="000F672F" w:rsidRDefault="000F672F" w:rsidP="003E0F78">
      <w:r>
        <w:separator/>
      </w:r>
    </w:p>
  </w:footnote>
  <w:footnote w:type="continuationSeparator" w:id="0">
    <w:p w14:paraId="56AA3446" w14:textId="77777777" w:rsidR="000F672F" w:rsidRDefault="000F672F" w:rsidP="003E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B23A" w14:textId="77777777" w:rsidR="004E7D5F" w:rsidRDefault="004E7D5F">
    <w:pPr>
      <w:pStyle w:val="a4"/>
    </w:pPr>
  </w:p>
  <w:p w14:paraId="1B952A6C" w14:textId="77777777" w:rsidR="004E7D5F" w:rsidRPr="00CA3B6B" w:rsidRDefault="004E7D5F">
    <w:pPr>
      <w:pStyle w:val="a4"/>
      <w:rPr>
        <w:color w:val="0000FF"/>
      </w:rPr>
    </w:pPr>
  </w:p>
  <w:p w14:paraId="4489326C" w14:textId="40380857" w:rsidR="004E7D5F" w:rsidRPr="00EF6773" w:rsidRDefault="009B7E67">
    <w:pPr>
      <w:pStyle w:val="a4"/>
      <w:rPr>
        <w:rFonts w:asciiTheme="majorEastAsia" w:eastAsiaTheme="majorEastAsia" w:hAnsiTheme="majorEastAsia"/>
      </w:rPr>
    </w:pPr>
    <w:r>
      <w:rPr>
        <w:rFonts w:asciiTheme="majorEastAsia" w:eastAsiaTheme="majorEastAsia" w:hAnsiTheme="majorEastAsia" w:hint="eastAsia"/>
      </w:rPr>
      <w:t>令和</w:t>
    </w:r>
    <w:r w:rsidR="007F2509">
      <w:rPr>
        <w:rFonts w:asciiTheme="majorEastAsia" w:eastAsiaTheme="majorEastAsia" w:hAnsiTheme="majorEastAsia" w:hint="eastAsia"/>
      </w:rPr>
      <w:t>７</w:t>
    </w:r>
    <w:r w:rsidR="004E7D5F" w:rsidRPr="00EF6773">
      <w:rPr>
        <w:rFonts w:asciiTheme="majorEastAsia" w:eastAsiaTheme="majorEastAsia" w:hAnsiTheme="majorEastAsia"/>
      </w:rPr>
      <w:t>年度水産利用関係</w:t>
    </w:r>
    <w:r w:rsidR="004E7D5F" w:rsidRPr="00EF6773">
      <w:rPr>
        <w:rFonts w:asciiTheme="majorEastAsia" w:eastAsiaTheme="majorEastAsia" w:hAnsiTheme="majorEastAsia" w:hint="eastAsia"/>
      </w:rPr>
      <w:t>研究開発推進会議</w:t>
    </w:r>
    <w:r w:rsidR="004E7D5F" w:rsidRPr="00EF6773">
      <w:rPr>
        <w:rFonts w:asciiTheme="majorEastAsia" w:eastAsiaTheme="majorEastAsia" w:hAnsiTheme="majorEastAsia"/>
      </w:rPr>
      <w:t>研究会資料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1EF5"/>
    <w:multiLevelType w:val="hybridMultilevel"/>
    <w:tmpl w:val="4FEEB296"/>
    <w:lvl w:ilvl="0" w:tplc="586EC5D0">
      <w:start w:val="99"/>
      <w:numFmt w:val="bullet"/>
      <w:lvlText w:val="○"/>
      <w:lvlJc w:val="left"/>
      <w:pPr>
        <w:tabs>
          <w:tab w:val="num" w:pos="570"/>
        </w:tabs>
        <w:ind w:left="570" w:hanging="360"/>
      </w:pPr>
      <w:rPr>
        <w:rFonts w:ascii="平成明朝" w:eastAsia="平成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C362E0"/>
    <w:multiLevelType w:val="hybridMultilevel"/>
    <w:tmpl w:val="9A2E482A"/>
    <w:lvl w:ilvl="0" w:tplc="CFA45A96">
      <w:numFmt w:val="bullet"/>
      <w:lvlText w:val="・"/>
      <w:lvlJc w:val="left"/>
      <w:pPr>
        <w:tabs>
          <w:tab w:val="num" w:pos="562"/>
        </w:tabs>
        <w:ind w:left="562" w:hanging="360"/>
      </w:pPr>
      <w:rPr>
        <w:rFonts w:ascii="平成明朝" w:eastAsia="平成明朝"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320E7822"/>
    <w:multiLevelType w:val="hybridMultilevel"/>
    <w:tmpl w:val="E872FED4"/>
    <w:lvl w:ilvl="0" w:tplc="497A216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6E2F4CED"/>
    <w:multiLevelType w:val="hybridMultilevel"/>
    <w:tmpl w:val="E70AFD3C"/>
    <w:lvl w:ilvl="0" w:tplc="244A8752">
      <w:start w:val="5"/>
      <w:numFmt w:val="bullet"/>
      <w:lvlText w:val="・"/>
      <w:lvlJc w:val="left"/>
      <w:pPr>
        <w:tabs>
          <w:tab w:val="num" w:pos="557"/>
        </w:tabs>
        <w:ind w:left="557" w:hanging="360"/>
      </w:pPr>
      <w:rPr>
        <w:rFonts w:ascii="平成明朝" w:eastAsia="平成明朝" w:hAnsi="Century"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num w:numId="1" w16cid:durableId="1042557096">
    <w:abstractNumId w:val="0"/>
  </w:num>
  <w:num w:numId="2" w16cid:durableId="1638140734">
    <w:abstractNumId w:val="3"/>
  </w:num>
  <w:num w:numId="3" w16cid:durableId="333193875">
    <w:abstractNumId w:val="1"/>
  </w:num>
  <w:num w:numId="4" w16cid:durableId="20092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evenAndOddHeaders/>
  <w:drawingGridHorizontalSpacing w:val="101"/>
  <w:drawingGridVerticalSpacing w:val="311"/>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66"/>
    <w:rsid w:val="000425D1"/>
    <w:rsid w:val="00071E57"/>
    <w:rsid w:val="00074DA4"/>
    <w:rsid w:val="000C566A"/>
    <w:rsid w:val="000D5F6E"/>
    <w:rsid w:val="000F672F"/>
    <w:rsid w:val="001039C3"/>
    <w:rsid w:val="00140AD9"/>
    <w:rsid w:val="00163FCA"/>
    <w:rsid w:val="001A2BDC"/>
    <w:rsid w:val="00205566"/>
    <w:rsid w:val="00217A40"/>
    <w:rsid w:val="002232DA"/>
    <w:rsid w:val="00247FDD"/>
    <w:rsid w:val="002856F8"/>
    <w:rsid w:val="00287CC7"/>
    <w:rsid w:val="002C4903"/>
    <w:rsid w:val="002D0478"/>
    <w:rsid w:val="002E152C"/>
    <w:rsid w:val="003323F2"/>
    <w:rsid w:val="00352B11"/>
    <w:rsid w:val="00365592"/>
    <w:rsid w:val="0037789A"/>
    <w:rsid w:val="003857B7"/>
    <w:rsid w:val="0039729A"/>
    <w:rsid w:val="003B3094"/>
    <w:rsid w:val="003E0F78"/>
    <w:rsid w:val="003F5ED5"/>
    <w:rsid w:val="00411928"/>
    <w:rsid w:val="00430069"/>
    <w:rsid w:val="00431173"/>
    <w:rsid w:val="00463855"/>
    <w:rsid w:val="004640AC"/>
    <w:rsid w:val="00494012"/>
    <w:rsid w:val="004A0D69"/>
    <w:rsid w:val="004B037E"/>
    <w:rsid w:val="004E4731"/>
    <w:rsid w:val="004E7D5F"/>
    <w:rsid w:val="00506483"/>
    <w:rsid w:val="005366FC"/>
    <w:rsid w:val="00537A0A"/>
    <w:rsid w:val="00562359"/>
    <w:rsid w:val="00580357"/>
    <w:rsid w:val="0060701B"/>
    <w:rsid w:val="00681845"/>
    <w:rsid w:val="0068707F"/>
    <w:rsid w:val="006B1714"/>
    <w:rsid w:val="006B287E"/>
    <w:rsid w:val="00767142"/>
    <w:rsid w:val="00774BB4"/>
    <w:rsid w:val="007C4783"/>
    <w:rsid w:val="007D284A"/>
    <w:rsid w:val="007F2509"/>
    <w:rsid w:val="008419E3"/>
    <w:rsid w:val="008440AD"/>
    <w:rsid w:val="00894706"/>
    <w:rsid w:val="00894B31"/>
    <w:rsid w:val="008D7630"/>
    <w:rsid w:val="008E44EE"/>
    <w:rsid w:val="009963D1"/>
    <w:rsid w:val="009B13EC"/>
    <w:rsid w:val="009B52DF"/>
    <w:rsid w:val="009B7E67"/>
    <w:rsid w:val="009E03A1"/>
    <w:rsid w:val="009E052B"/>
    <w:rsid w:val="00A31562"/>
    <w:rsid w:val="00AA739E"/>
    <w:rsid w:val="00AC6FCB"/>
    <w:rsid w:val="00AF698E"/>
    <w:rsid w:val="00B00CBD"/>
    <w:rsid w:val="00B027ED"/>
    <w:rsid w:val="00B078DC"/>
    <w:rsid w:val="00B5345F"/>
    <w:rsid w:val="00B56FC3"/>
    <w:rsid w:val="00B80536"/>
    <w:rsid w:val="00B92B87"/>
    <w:rsid w:val="00BC6ABF"/>
    <w:rsid w:val="00BD5773"/>
    <w:rsid w:val="00C0016F"/>
    <w:rsid w:val="00C07228"/>
    <w:rsid w:val="00C22663"/>
    <w:rsid w:val="00C23DCA"/>
    <w:rsid w:val="00C26875"/>
    <w:rsid w:val="00C3262A"/>
    <w:rsid w:val="00C52608"/>
    <w:rsid w:val="00C96B57"/>
    <w:rsid w:val="00CA3B6B"/>
    <w:rsid w:val="00CA4E52"/>
    <w:rsid w:val="00CB5729"/>
    <w:rsid w:val="00CB68E3"/>
    <w:rsid w:val="00D2791B"/>
    <w:rsid w:val="00D85EC6"/>
    <w:rsid w:val="00DA201E"/>
    <w:rsid w:val="00DD0007"/>
    <w:rsid w:val="00DE45A7"/>
    <w:rsid w:val="00E03A7E"/>
    <w:rsid w:val="00E07EC4"/>
    <w:rsid w:val="00E2595D"/>
    <w:rsid w:val="00E32F63"/>
    <w:rsid w:val="00E45E47"/>
    <w:rsid w:val="00E55933"/>
    <w:rsid w:val="00E72577"/>
    <w:rsid w:val="00E86A3B"/>
    <w:rsid w:val="00E971E6"/>
    <w:rsid w:val="00EA0C64"/>
    <w:rsid w:val="00ED1D30"/>
    <w:rsid w:val="00ED6B38"/>
    <w:rsid w:val="00EE5204"/>
    <w:rsid w:val="00EF6773"/>
    <w:rsid w:val="00F33838"/>
    <w:rsid w:val="00F43F24"/>
    <w:rsid w:val="00F453BE"/>
    <w:rsid w:val="00F829A2"/>
    <w:rsid w:val="00FA26BF"/>
    <w:rsid w:val="00FB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75D0"/>
  <w15:docId w15:val="{F0DF9029-0F87-48D1-9332-65398DC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3E0F78"/>
    <w:pPr>
      <w:tabs>
        <w:tab w:val="center" w:pos="4252"/>
        <w:tab w:val="right" w:pos="8504"/>
      </w:tabs>
      <w:snapToGrid w:val="0"/>
    </w:pPr>
  </w:style>
  <w:style w:type="character" w:customStyle="1" w:styleId="a5">
    <w:name w:val="ヘッダー (文字)"/>
    <w:basedOn w:val="a0"/>
    <w:link w:val="a4"/>
    <w:uiPriority w:val="99"/>
    <w:rsid w:val="003E0F78"/>
    <w:rPr>
      <w:spacing w:val="-10"/>
      <w:kern w:val="2"/>
      <w:sz w:val="21"/>
    </w:rPr>
  </w:style>
  <w:style w:type="paragraph" w:styleId="a6">
    <w:name w:val="footer"/>
    <w:basedOn w:val="a"/>
    <w:link w:val="a7"/>
    <w:uiPriority w:val="99"/>
    <w:unhideWhenUsed/>
    <w:rsid w:val="003E0F78"/>
    <w:pPr>
      <w:tabs>
        <w:tab w:val="center" w:pos="4252"/>
        <w:tab w:val="right" w:pos="8504"/>
      </w:tabs>
      <w:snapToGrid w:val="0"/>
    </w:pPr>
  </w:style>
  <w:style w:type="character" w:customStyle="1" w:styleId="a7">
    <w:name w:val="フッター (文字)"/>
    <w:basedOn w:val="a0"/>
    <w:link w:val="a6"/>
    <w:uiPriority w:val="99"/>
    <w:rsid w:val="003E0F78"/>
    <w:rPr>
      <w:spacing w:val="-10"/>
      <w:kern w:val="2"/>
      <w:sz w:val="21"/>
    </w:rPr>
  </w:style>
  <w:style w:type="paragraph" w:styleId="a8">
    <w:name w:val="Balloon Text"/>
    <w:basedOn w:val="a"/>
    <w:link w:val="a9"/>
    <w:uiPriority w:val="99"/>
    <w:semiHidden/>
    <w:unhideWhenUsed/>
    <w:rsid w:val="004E7D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D5F"/>
    <w:rPr>
      <w:rFonts w:asciiTheme="majorHAnsi" w:eastAsiaTheme="majorEastAsia" w:hAnsiTheme="majorHAnsi" w:cstheme="majorBidi"/>
      <w:spacing w:val="-10"/>
      <w:kern w:val="2"/>
      <w:sz w:val="18"/>
      <w:szCs w:val="18"/>
    </w:rPr>
  </w:style>
  <w:style w:type="paragraph" w:styleId="aa">
    <w:name w:val="List Paragraph"/>
    <w:basedOn w:val="a"/>
    <w:uiPriority w:val="34"/>
    <w:qFormat/>
    <w:rsid w:val="00B92B87"/>
    <w:pPr>
      <w:spacing w:after="0" w:line="383" w:lineRule="auto"/>
      <w:ind w:leftChars="400" w:left="840"/>
    </w:pPr>
  </w:style>
  <w:style w:type="paragraph" w:styleId="ab">
    <w:name w:val="Revision"/>
    <w:hidden/>
    <w:uiPriority w:val="99"/>
    <w:semiHidden/>
    <w:rsid w:val="002D0478"/>
    <w:pPr>
      <w:spacing w:after="0"/>
    </w:pPr>
    <w:rPr>
      <w:spacing w:val="-1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c759c4-d7ca-40ad-a01f-fd1fb9dac574" xsi:nil="true"/>
    <lcf76f155ced4ddcb4097134ff3c332f xmlns="8926a122-20df-40a6-83e5-41695c9406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CA466BFF0A9864BAE2480B0F2E2D948" ma:contentTypeVersion="13" ma:contentTypeDescription="新しいドキュメントを作成します。" ma:contentTypeScope="" ma:versionID="1fc246d0179557f3ae17404c2fdea47e">
  <xsd:schema xmlns:xsd="http://www.w3.org/2001/XMLSchema" xmlns:xs="http://www.w3.org/2001/XMLSchema" xmlns:p="http://schemas.microsoft.com/office/2006/metadata/properties" xmlns:ns2="8926a122-20df-40a6-83e5-41695c9406be" xmlns:ns3="98c759c4-d7ca-40ad-a01f-fd1fb9dac574" targetNamespace="http://schemas.microsoft.com/office/2006/metadata/properties" ma:root="true" ma:fieldsID="fbeebde3dd369a27d5fb96f9f41b3dc9" ns2:_="" ns3:_="">
    <xsd:import namespace="8926a122-20df-40a6-83e5-41695c9406be"/>
    <xsd:import namespace="98c759c4-d7ca-40ad-a01f-fd1fb9dac5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a122-20df-40a6-83e5-41695c94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759c4-d7ca-40ad-a01f-fd1fb9dac57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bd8c5b-6364-4d74-9e33-cbd40b633749}" ma:internalName="TaxCatchAll" ma:showField="CatchAllData" ma:web="98c759c4-d7ca-40ad-a01f-fd1fb9dac5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27186-3F24-481B-9ACA-9B8828C1EF53}">
  <ds:schemaRefs>
    <ds:schemaRef ds:uri="http://schemas.microsoft.com/office/2006/metadata/properties"/>
    <ds:schemaRef ds:uri="http://schemas.microsoft.com/office/infopath/2007/PartnerControls"/>
    <ds:schemaRef ds:uri="98c759c4-d7ca-40ad-a01f-fd1fb9dac574"/>
    <ds:schemaRef ds:uri="8926a122-20df-40a6-83e5-41695c9406be"/>
  </ds:schemaRefs>
</ds:datastoreItem>
</file>

<file path=customXml/itemProps2.xml><?xml version="1.0" encoding="utf-8"?>
<ds:datastoreItem xmlns:ds="http://schemas.openxmlformats.org/officeDocument/2006/customXml" ds:itemID="{072958F1-5A17-464B-9DE8-BAA65A42E7B6}">
  <ds:schemaRefs>
    <ds:schemaRef ds:uri="http://schemas.openxmlformats.org/officeDocument/2006/bibliography"/>
  </ds:schemaRefs>
</ds:datastoreItem>
</file>

<file path=customXml/itemProps3.xml><?xml version="1.0" encoding="utf-8"?>
<ds:datastoreItem xmlns:ds="http://schemas.openxmlformats.org/officeDocument/2006/customXml" ds:itemID="{750FA9E3-D230-41DD-9990-4C795FAD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a122-20df-40a6-83e5-41695c9406be"/>
    <ds:schemaRef ds:uri="98c759c4-d7ca-40ad-a01f-fd1fb9dac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C307D-9878-4889-9569-7ED4351D0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1534</Words>
  <Characters>133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Company>ss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［その他］</dc:title>
  <dc:creator>funa</dc:creator>
  <cp:lastModifiedBy>西山　文子</cp:lastModifiedBy>
  <cp:revision>6</cp:revision>
  <cp:lastPrinted>2022-08-03T02:19:00Z</cp:lastPrinted>
  <dcterms:created xsi:type="dcterms:W3CDTF">2024-08-15T02:06:00Z</dcterms:created>
  <dcterms:modified xsi:type="dcterms:W3CDTF">2025-07-31T06:19:00Z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0x010100ECA466BFF0A9864BAE2480B0F2E2D948</vt:lpwstr>
  </property>
</Properties>
</file>